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25F64" w14:textId="77777777" w:rsidR="009E7107" w:rsidRDefault="009E7107" w:rsidP="009E7107">
      <w:pPr>
        <w:jc w:val="center"/>
        <w:rPr>
          <w:rFonts w:ascii="맑은 고딕" w:eastAsia="맑은 고딕" w:hAnsi="맑은 고딕" w:cs="맑은 고딕"/>
          <w:b/>
          <w:bCs/>
          <w:sz w:val="28"/>
          <w:szCs w:val="28"/>
        </w:rPr>
      </w:pPr>
      <w:r w:rsidRPr="009E7107">
        <w:rPr>
          <w:b/>
          <w:bCs/>
          <w:sz w:val="28"/>
          <w:szCs w:val="28"/>
          <w:lang w:eastAsia="zh-CN"/>
        </w:rPr>
        <w:t>《防</w:t>
      </w:r>
      <w:r w:rsidRPr="009E7107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晒</w:t>
      </w:r>
      <w:r w:rsidRPr="009E7107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化</w:t>
      </w:r>
      <w:r w:rsidRPr="009E7107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妆</w:t>
      </w:r>
      <w:r w:rsidRPr="009E7107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品</w:t>
      </w:r>
      <w:r w:rsidRPr="009E7107">
        <w:rPr>
          <w:rFonts w:ascii="Noto Sans KR" w:eastAsia="Noto Sans KR" w:hAnsi="Noto Sans KR" w:cs="Noto Sans KR" w:hint="eastAsia"/>
          <w:b/>
          <w:bCs/>
          <w:sz w:val="28"/>
          <w:szCs w:val="28"/>
          <w:lang w:eastAsia="zh-CN"/>
        </w:rPr>
        <w:t>研</w:t>
      </w:r>
      <w:r w:rsidRPr="009E7107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究技</w:t>
      </w:r>
      <w:r w:rsidRPr="009E7107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术</w:t>
      </w:r>
      <w:r w:rsidRPr="009E7107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指</w:t>
      </w:r>
      <w:r w:rsidRPr="009E7107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导</w:t>
      </w:r>
      <w:r w:rsidRPr="009E7107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原</w:t>
      </w:r>
      <w:r w:rsidRPr="009E7107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则</w:t>
      </w:r>
      <w:r w:rsidRPr="009E7107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（</w:t>
      </w:r>
      <w:r w:rsidRPr="009E7107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试</w:t>
      </w:r>
      <w:r w:rsidRPr="009E7107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行）》</w:t>
      </w:r>
    </w:p>
    <w:p w14:paraId="4E2DF4AB" w14:textId="08436E12" w:rsidR="009E7107" w:rsidRPr="009E7107" w:rsidRDefault="009E7107" w:rsidP="009E7107">
      <w:pPr>
        <w:jc w:val="center"/>
        <w:rPr>
          <w:b/>
          <w:bCs/>
          <w:sz w:val="28"/>
          <w:szCs w:val="28"/>
          <w:lang w:eastAsia="zh-CN"/>
        </w:rPr>
      </w:pPr>
      <w:r w:rsidRPr="009E7107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《防</w:t>
      </w:r>
      <w:r w:rsidRPr="009E7107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晒</w:t>
      </w:r>
      <w:r w:rsidRPr="009E7107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化</w:t>
      </w:r>
      <w:r w:rsidRPr="009E7107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妆</w:t>
      </w:r>
      <w:r w:rsidRPr="009E7107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品</w:t>
      </w:r>
      <w:r w:rsidRPr="009E7107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质</w:t>
      </w:r>
      <w:r w:rsidRPr="009E7107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量控制要求</w:t>
      </w:r>
      <w:r w:rsidRPr="009E7107">
        <w:rPr>
          <w:rFonts w:ascii="Noto Sans KR" w:eastAsia="Noto Sans KR" w:hAnsi="Noto Sans KR" w:cs="Noto Sans KR" w:hint="eastAsia"/>
          <w:b/>
          <w:bCs/>
          <w:sz w:val="28"/>
          <w:szCs w:val="28"/>
          <w:lang w:eastAsia="zh-CN"/>
        </w:rPr>
        <w:t>研</w:t>
      </w:r>
      <w:r w:rsidRPr="009E7107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究技</w:t>
      </w:r>
      <w:r w:rsidRPr="009E7107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术</w:t>
      </w:r>
      <w:r w:rsidRPr="009E7107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指</w:t>
      </w:r>
      <w:r w:rsidRPr="009E7107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导</w:t>
      </w:r>
      <w:r w:rsidRPr="009E7107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原</w:t>
      </w:r>
      <w:r w:rsidRPr="009E7107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则</w:t>
      </w:r>
      <w:r w:rsidRPr="009E7107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（</w:t>
      </w:r>
      <w:r w:rsidRPr="009E7107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试</w:t>
      </w:r>
      <w:r w:rsidRPr="009E7107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行）》</w:t>
      </w:r>
      <w:r w:rsidRPr="009E7107">
        <w:rPr>
          <w:rFonts w:ascii="Microsoft YaHei" w:eastAsia="Microsoft YaHei" w:hAnsi="Microsoft YaHei" w:cs="Microsoft YaHei" w:hint="eastAsia"/>
          <w:b/>
          <w:bCs/>
          <w:sz w:val="28"/>
          <w:szCs w:val="28"/>
          <w:lang w:eastAsia="zh-CN"/>
        </w:rPr>
        <w:t>问</w:t>
      </w:r>
      <w:r w:rsidRPr="009E7107">
        <w:rPr>
          <w:rFonts w:ascii="맑은 고딕" w:eastAsia="맑은 고딕" w:hAnsi="맑은 고딕" w:cs="맑은 고딕" w:hint="eastAsia"/>
          <w:b/>
          <w:bCs/>
          <w:sz w:val="28"/>
          <w:szCs w:val="28"/>
          <w:lang w:eastAsia="zh-CN"/>
        </w:rPr>
        <w:t>答</w:t>
      </w:r>
    </w:p>
    <w:p w14:paraId="54102201" w14:textId="77777777" w:rsidR="009E7107" w:rsidRPr="009E7107" w:rsidRDefault="009E7107" w:rsidP="009E7107">
      <w:pPr>
        <w:jc w:val="right"/>
        <w:rPr>
          <w:lang w:eastAsia="zh-CN"/>
        </w:rPr>
      </w:pPr>
      <w:r w:rsidRPr="009E7107">
        <w:rPr>
          <w:rFonts w:ascii="Microsoft YaHei" w:eastAsia="Microsoft YaHei" w:hAnsi="Microsoft YaHei" w:cs="Microsoft YaHei" w:hint="eastAsia"/>
          <w:lang w:eastAsia="zh-CN"/>
        </w:rPr>
        <w:t>发</w:t>
      </w:r>
      <w:r w:rsidRPr="009E7107">
        <w:rPr>
          <w:rFonts w:ascii="맑은 고딕" w:eastAsia="맑은 고딕" w:hAnsi="맑은 고딕" w:cs="맑은 고딕" w:hint="eastAsia"/>
          <w:lang w:eastAsia="zh-CN"/>
        </w:rPr>
        <w:t>布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时间</w:t>
      </w:r>
      <w:r w:rsidRPr="009E7107">
        <w:rPr>
          <w:rFonts w:ascii="맑은 고딕" w:eastAsia="맑은 고딕" w:hAnsi="맑은 고딕" w:cs="맑은 고딕" w:hint="eastAsia"/>
          <w:lang w:eastAsia="zh-CN"/>
        </w:rPr>
        <w:t>：</w:t>
      </w:r>
      <w:r w:rsidRPr="009E7107">
        <w:rPr>
          <w:lang w:eastAsia="zh-CN"/>
        </w:rPr>
        <w:t>2026-04-15</w:t>
      </w:r>
    </w:p>
    <w:p w14:paraId="09F5710F" w14:textId="77777777" w:rsidR="009E7107" w:rsidRPr="009E7107" w:rsidRDefault="009E7107" w:rsidP="009E7107">
      <w:pPr>
        <w:rPr>
          <w:lang w:eastAsia="zh-CN"/>
        </w:rPr>
      </w:pPr>
      <w:r w:rsidRPr="009E7107">
        <w:rPr>
          <w:lang w:eastAsia="zh-CN"/>
        </w:rPr>
        <w:t>一、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进</w:t>
      </w:r>
      <w:r w:rsidRPr="009E7107">
        <w:rPr>
          <w:rFonts w:ascii="맑은 고딕" w:eastAsia="맑은 고딕" w:hAnsi="맑은 고딕" w:cs="맑은 고딕" w:hint="eastAsia"/>
          <w:lang w:eastAsia="zh-CN"/>
        </w:rPr>
        <w:t>口防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晒</w:t>
      </w:r>
      <w:r w:rsidRPr="009E7107">
        <w:rPr>
          <w:rFonts w:ascii="맑은 고딕" w:eastAsia="맑은 고딕" w:hAnsi="맑은 고딕" w:cs="맑은 고딕" w:hint="eastAsia"/>
          <w:lang w:eastAsia="zh-CN"/>
        </w:rPr>
        <w:t>化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妆</w:t>
      </w:r>
      <w:r w:rsidRPr="009E7107">
        <w:rPr>
          <w:rFonts w:ascii="맑은 고딕" w:eastAsia="맑은 고딕" w:hAnsi="맑은 고딕" w:cs="맑은 고딕" w:hint="eastAsia"/>
          <w:lang w:eastAsia="zh-CN"/>
        </w:rPr>
        <w:t>品如何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标识</w:t>
      </w:r>
      <w:r w:rsidRPr="009E7107">
        <w:rPr>
          <w:rFonts w:ascii="맑은 고딕" w:eastAsia="맑은 고딕" w:hAnsi="맑은 고딕" w:cs="맑은 고딕" w:hint="eastAsia"/>
          <w:lang w:eastAsia="zh-CN"/>
        </w:rPr>
        <w:t>防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晒</w:t>
      </w:r>
      <w:r w:rsidRPr="009E7107">
        <w:rPr>
          <w:rFonts w:ascii="맑은 고딕" w:eastAsia="맑은 고딕" w:hAnsi="맑은 고딕" w:cs="맑은 고딕" w:hint="eastAsia"/>
          <w:lang w:eastAsia="zh-CN"/>
        </w:rPr>
        <w:t>效果宣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称</w:t>
      </w:r>
      <w:r w:rsidRPr="009E7107">
        <w:rPr>
          <w:rFonts w:ascii="맑은 고딕" w:eastAsia="맑은 고딕" w:hAnsi="맑은 고딕" w:cs="맑은 고딕" w:hint="eastAsia"/>
          <w:lang w:eastAsia="zh-CN"/>
        </w:rPr>
        <w:t>？</w:t>
      </w:r>
    </w:p>
    <w:p w14:paraId="27FF071F" w14:textId="77777777" w:rsidR="009E7107" w:rsidRPr="009E7107" w:rsidRDefault="009E7107" w:rsidP="009E7107">
      <w:pPr>
        <w:rPr>
          <w:lang w:eastAsia="zh-CN"/>
        </w:rPr>
      </w:pPr>
      <w:r w:rsidRPr="009E7107">
        <w:rPr>
          <w:rFonts w:ascii="Microsoft YaHei" w:eastAsia="Microsoft YaHei" w:hAnsi="Microsoft YaHei" w:cs="Microsoft YaHei" w:hint="eastAsia"/>
          <w:lang w:eastAsia="zh-CN"/>
        </w:rPr>
        <w:t>进</w:t>
      </w:r>
      <w:r w:rsidRPr="009E7107">
        <w:rPr>
          <w:rFonts w:ascii="맑은 고딕" w:eastAsia="맑은 고딕" w:hAnsi="맑은 고딕" w:cs="맑은 고딕" w:hint="eastAsia"/>
          <w:lang w:eastAsia="zh-CN"/>
        </w:rPr>
        <w:t>口防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晒</w:t>
      </w:r>
      <w:r w:rsidRPr="009E7107">
        <w:rPr>
          <w:rFonts w:ascii="맑은 고딕" w:eastAsia="맑은 고딕" w:hAnsi="맑은 고딕" w:cs="맑은 고딕" w:hint="eastAsia"/>
          <w:lang w:eastAsia="zh-CN"/>
        </w:rPr>
        <w:t>化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妆</w:t>
      </w:r>
      <w:r w:rsidRPr="009E7107">
        <w:rPr>
          <w:rFonts w:ascii="맑은 고딕" w:eastAsia="맑은 고딕" w:hAnsi="맑은 고딕" w:cs="맑은 고딕" w:hint="eastAsia"/>
          <w:lang w:eastAsia="zh-CN"/>
        </w:rPr>
        <w:t>品</w:t>
      </w:r>
      <w:r w:rsidRPr="009E7107">
        <w:rPr>
          <w:rFonts w:ascii="Noto Sans KR" w:eastAsia="Noto Sans KR" w:hAnsi="Noto Sans KR" w:cs="Noto Sans KR" w:hint="eastAsia"/>
          <w:lang w:eastAsia="zh-CN"/>
        </w:rPr>
        <w:t>与国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产</w:t>
      </w:r>
      <w:r w:rsidRPr="009E7107">
        <w:rPr>
          <w:rFonts w:ascii="맑은 고딕" w:eastAsia="맑은 고딕" w:hAnsi="맑은 고딕" w:cs="맑은 고딕" w:hint="eastAsia"/>
          <w:lang w:eastAsia="zh-CN"/>
        </w:rPr>
        <w:t>防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晒</w:t>
      </w:r>
      <w:r w:rsidRPr="009E7107">
        <w:rPr>
          <w:rFonts w:ascii="맑은 고딕" w:eastAsia="맑은 고딕" w:hAnsi="맑은 고딕" w:cs="맑은 고딕" w:hint="eastAsia"/>
          <w:lang w:eastAsia="zh-CN"/>
        </w:rPr>
        <w:t>化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妆</w:t>
      </w:r>
      <w:r w:rsidRPr="009E7107">
        <w:rPr>
          <w:rFonts w:ascii="맑은 고딕" w:eastAsia="맑은 고딕" w:hAnsi="맑은 고딕" w:cs="맑은 고딕" w:hint="eastAsia"/>
          <w:lang w:eastAsia="zh-CN"/>
        </w:rPr>
        <w:t>品要求一致，也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应当</w:t>
      </w:r>
      <w:r w:rsidRPr="009E7107">
        <w:rPr>
          <w:rFonts w:ascii="맑은 고딕" w:eastAsia="맑은 고딕" w:hAnsi="맑은 고딕" w:cs="맑은 고딕" w:hint="eastAsia"/>
          <w:lang w:eastAsia="zh-CN"/>
        </w:rPr>
        <w:t>按照《化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妆</w:t>
      </w:r>
      <w:r w:rsidRPr="009E7107">
        <w:rPr>
          <w:rFonts w:ascii="맑은 고딕" w:eastAsia="맑은 고딕" w:hAnsi="맑은 고딕" w:cs="맑은 고딕" w:hint="eastAsia"/>
          <w:lang w:eastAsia="zh-CN"/>
        </w:rPr>
        <w:t>品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监</w:t>
      </w:r>
      <w:r w:rsidRPr="009E7107">
        <w:rPr>
          <w:rFonts w:ascii="맑은 고딕" w:eastAsia="맑은 고딕" w:hAnsi="맑은 고딕" w:cs="맑은 고딕" w:hint="eastAsia"/>
          <w:lang w:eastAsia="zh-CN"/>
        </w:rPr>
        <w:t>督管理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条</w:t>
      </w:r>
      <w:r w:rsidRPr="009E7107">
        <w:rPr>
          <w:rFonts w:ascii="맑은 고딕" w:eastAsia="맑은 고딕" w:hAnsi="맑은 고딕" w:cs="맑은 고딕" w:hint="eastAsia"/>
          <w:lang w:eastAsia="zh-CN"/>
        </w:rPr>
        <w:t>例》《化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妆</w:t>
      </w:r>
      <w:r w:rsidRPr="009E7107">
        <w:rPr>
          <w:rFonts w:ascii="맑은 고딕" w:eastAsia="맑은 고딕" w:hAnsi="맑은 고딕" w:cs="맑은 고딕" w:hint="eastAsia"/>
          <w:lang w:eastAsia="zh-CN"/>
        </w:rPr>
        <w:t>品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标签</w:t>
      </w:r>
      <w:r w:rsidRPr="009E7107">
        <w:rPr>
          <w:rFonts w:ascii="맑은 고딕" w:eastAsia="맑은 고딕" w:hAnsi="맑은 고딕" w:cs="맑은 고딕" w:hint="eastAsia"/>
          <w:lang w:eastAsia="zh-CN"/>
        </w:rPr>
        <w:t>管理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办</w:t>
      </w:r>
      <w:r w:rsidRPr="009E7107">
        <w:rPr>
          <w:rFonts w:ascii="맑은 고딕" w:eastAsia="맑은 고딕" w:hAnsi="맑은 고딕" w:cs="맑은 고딕" w:hint="eastAsia"/>
          <w:lang w:eastAsia="zh-CN"/>
        </w:rPr>
        <w:t>法》《化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妆</w:t>
      </w:r>
      <w:r w:rsidRPr="009E7107">
        <w:rPr>
          <w:rFonts w:ascii="맑은 고딕" w:eastAsia="맑은 고딕" w:hAnsi="맑은 고딕" w:cs="맑은 고딕" w:hint="eastAsia"/>
          <w:lang w:eastAsia="zh-CN"/>
        </w:rPr>
        <w:t>品注</w:t>
      </w:r>
      <w:r w:rsidRPr="009E7107">
        <w:rPr>
          <w:rFonts w:ascii="Noto Sans KR" w:eastAsia="Noto Sans KR" w:hAnsi="Noto Sans KR" w:cs="Noto Sans KR" w:hint="eastAsia"/>
          <w:lang w:eastAsia="zh-CN"/>
        </w:rPr>
        <w:t>册</w:t>
      </w:r>
      <w:r w:rsidRPr="009E7107">
        <w:rPr>
          <w:rFonts w:ascii="맑은 고딕" w:eastAsia="맑은 고딕" w:hAnsi="맑은 고딕" w:cs="맑은 고딕" w:hint="eastAsia"/>
          <w:lang w:eastAsia="zh-CN"/>
        </w:rPr>
        <w:t>和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备</w:t>
      </w:r>
      <w:r w:rsidRPr="009E7107">
        <w:rPr>
          <w:rFonts w:ascii="맑은 고딕" w:eastAsia="맑은 고딕" w:hAnsi="맑은 고딕" w:cs="맑은 고딕" w:hint="eastAsia"/>
          <w:lang w:eastAsia="zh-CN"/>
        </w:rPr>
        <w:t>案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检验</w:t>
      </w:r>
      <w:r w:rsidRPr="009E7107">
        <w:rPr>
          <w:rFonts w:ascii="맑은 고딕" w:eastAsia="맑은 고딕" w:hAnsi="맑은 고딕" w:cs="맑은 고딕" w:hint="eastAsia"/>
          <w:lang w:eastAsia="zh-CN"/>
        </w:rPr>
        <w:t>工作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规</w:t>
      </w:r>
      <w:r w:rsidRPr="009E7107">
        <w:rPr>
          <w:rFonts w:ascii="맑은 고딕" w:eastAsia="맑은 고딕" w:hAnsi="맑은 고딕" w:cs="맑은 고딕" w:hint="eastAsia"/>
          <w:lang w:eastAsia="zh-CN"/>
        </w:rPr>
        <w:t>范》要求，采用《化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妆</w:t>
      </w:r>
      <w:r w:rsidRPr="009E7107">
        <w:rPr>
          <w:rFonts w:ascii="맑은 고딕" w:eastAsia="맑은 고딕" w:hAnsi="맑은 고딕" w:cs="맑은 고딕" w:hint="eastAsia"/>
          <w:lang w:eastAsia="zh-CN"/>
        </w:rPr>
        <w:t>品安全技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术规</w:t>
      </w:r>
      <w:r w:rsidRPr="009E7107">
        <w:rPr>
          <w:rFonts w:ascii="맑은 고딕" w:eastAsia="맑은 고딕" w:hAnsi="맑은 고딕" w:cs="맑은 고딕" w:hint="eastAsia"/>
          <w:lang w:eastAsia="zh-CN"/>
        </w:rPr>
        <w:t>范》所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载</w:t>
      </w:r>
      <w:r w:rsidRPr="009E7107">
        <w:rPr>
          <w:rFonts w:ascii="맑은 고딕" w:eastAsia="맑은 고딕" w:hAnsi="맑은 고딕" w:cs="맑은 고딕" w:hint="eastAsia"/>
          <w:lang w:eastAsia="zh-CN"/>
        </w:rPr>
        <w:t>防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晒</w:t>
      </w:r>
      <w:r w:rsidRPr="009E7107">
        <w:rPr>
          <w:rFonts w:ascii="맑은 고딕" w:eastAsia="맑은 고딕" w:hAnsi="맑은 고딕" w:cs="맑은 고딕" w:hint="eastAsia"/>
          <w:lang w:eastAsia="zh-CN"/>
        </w:rPr>
        <w:t>功效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9E7107">
        <w:rPr>
          <w:rFonts w:ascii="맑은 고딕" w:eastAsia="맑은 고딕" w:hAnsi="맑은 고딕" w:cs="맑은 고딕" w:hint="eastAsia"/>
          <w:lang w:eastAsia="zh-CN"/>
        </w:rPr>
        <w:t>方法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开</w:t>
      </w:r>
      <w:r w:rsidRPr="009E7107">
        <w:rPr>
          <w:rFonts w:ascii="맑은 고딕" w:eastAsia="맑은 고딕" w:hAnsi="맑은 고딕" w:cs="맑은 고딕" w:hint="eastAsia"/>
          <w:lang w:eastAsia="zh-CN"/>
        </w:rPr>
        <w:t>展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9E7107">
        <w:rPr>
          <w:rFonts w:ascii="맑은 고딕" w:eastAsia="맑은 고딕" w:hAnsi="맑은 고딕" w:cs="맑은 고딕" w:hint="eastAsia"/>
          <w:lang w:eastAsia="zh-CN"/>
        </w:rPr>
        <w:t>，</w:t>
      </w:r>
      <w:r w:rsidRPr="009E7107">
        <w:rPr>
          <w:rFonts w:ascii="Noto Sans KR" w:eastAsia="Noto Sans KR" w:hAnsi="Noto Sans KR" w:cs="Noto Sans KR" w:hint="eastAsia"/>
          <w:lang w:eastAsia="zh-CN"/>
        </w:rPr>
        <w:t>并</w:t>
      </w:r>
      <w:r w:rsidRPr="009E7107">
        <w:rPr>
          <w:rFonts w:ascii="맑은 고딕" w:eastAsia="맑은 고딕" w:hAnsi="맑은 고딕" w:cs="맑은 고딕" w:hint="eastAsia"/>
          <w:lang w:eastAsia="zh-CN"/>
        </w:rPr>
        <w:t>按我</w:t>
      </w:r>
      <w:r w:rsidRPr="009E7107">
        <w:rPr>
          <w:rFonts w:ascii="Noto Sans KR" w:eastAsia="Noto Sans KR" w:hAnsi="Noto Sans KR" w:cs="Noto Sans KR" w:hint="eastAsia"/>
          <w:lang w:eastAsia="zh-CN"/>
        </w:rPr>
        <w:t>国</w:t>
      </w:r>
      <w:r w:rsidRPr="009E7107">
        <w:rPr>
          <w:rFonts w:ascii="맑은 고딕" w:eastAsia="맑은 고딕" w:hAnsi="맑은 고딕" w:cs="맑은 고딕" w:hint="eastAsia"/>
          <w:lang w:eastAsia="zh-CN"/>
        </w:rPr>
        <w:t>防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晒</w:t>
      </w:r>
      <w:r w:rsidRPr="009E7107">
        <w:rPr>
          <w:rFonts w:ascii="맑은 고딕" w:eastAsia="맑은 고딕" w:hAnsi="맑은 고딕" w:cs="맑은 고딕" w:hint="eastAsia"/>
          <w:lang w:eastAsia="zh-CN"/>
        </w:rPr>
        <w:t>化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妆</w:t>
      </w:r>
      <w:r w:rsidRPr="009E7107">
        <w:rPr>
          <w:rFonts w:ascii="맑은 고딕" w:eastAsia="맑은 고딕" w:hAnsi="맑은 고딕" w:cs="맑은 고딕" w:hint="eastAsia"/>
          <w:lang w:eastAsia="zh-CN"/>
        </w:rPr>
        <w:t>品防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晒</w:t>
      </w:r>
      <w:r w:rsidRPr="009E7107">
        <w:rPr>
          <w:rFonts w:ascii="맑은 고딕" w:eastAsia="맑은 고딕" w:hAnsi="맑은 고딕" w:cs="맑은 고딕" w:hint="eastAsia"/>
          <w:lang w:eastAsia="zh-CN"/>
        </w:rPr>
        <w:t>效果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标识</w:t>
      </w:r>
      <w:r w:rsidRPr="009E7107">
        <w:rPr>
          <w:rFonts w:ascii="맑은 고딕" w:eastAsia="맑은 고딕" w:hAnsi="맑은 고딕" w:cs="맑은 고딕" w:hint="eastAsia"/>
          <w:lang w:eastAsia="zh-CN"/>
        </w:rPr>
        <w:t>管理要求在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产</w:t>
      </w:r>
      <w:r w:rsidRPr="009E7107">
        <w:rPr>
          <w:rFonts w:ascii="맑은 고딕" w:eastAsia="맑은 고딕" w:hAnsi="맑은 고딕" w:cs="맑은 고딕" w:hint="eastAsia"/>
          <w:lang w:eastAsia="zh-CN"/>
        </w:rPr>
        <w:t>品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标签样</w:t>
      </w:r>
      <w:r w:rsidRPr="009E7107">
        <w:rPr>
          <w:rFonts w:ascii="맑은 고딕" w:eastAsia="맑은 고딕" w:hAnsi="맑은 고딕" w:cs="맑은 고딕" w:hint="eastAsia"/>
          <w:lang w:eastAsia="zh-CN"/>
        </w:rPr>
        <w:t>稿、中文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标签</w:t>
      </w:r>
      <w:r w:rsidRPr="009E7107">
        <w:rPr>
          <w:rFonts w:ascii="맑은 고딕" w:eastAsia="맑은 고딕" w:hAnsi="맑은 고딕" w:cs="맑은 고딕" w:hint="eastAsia"/>
          <w:lang w:eastAsia="zh-CN"/>
        </w:rPr>
        <w:t>中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标识</w:t>
      </w:r>
      <w:r w:rsidRPr="009E7107">
        <w:rPr>
          <w:rFonts w:ascii="맑은 고딕" w:eastAsia="맑은 고딕" w:hAnsi="맑은 고딕" w:cs="맑은 고딕" w:hint="eastAsia"/>
          <w:lang w:eastAsia="zh-CN"/>
        </w:rPr>
        <w:t>。如果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进</w:t>
      </w:r>
      <w:r w:rsidRPr="009E7107">
        <w:rPr>
          <w:rFonts w:ascii="맑은 고딕" w:eastAsia="맑은 고딕" w:hAnsi="맑은 고딕" w:cs="맑은 고딕" w:hint="eastAsia"/>
          <w:lang w:eastAsia="zh-CN"/>
        </w:rPr>
        <w:t>口防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晒</w:t>
      </w:r>
      <w:r w:rsidRPr="009E7107">
        <w:rPr>
          <w:rFonts w:ascii="맑은 고딕" w:eastAsia="맑은 고딕" w:hAnsi="맑은 고딕" w:cs="맑은 고딕" w:hint="eastAsia"/>
          <w:lang w:eastAsia="zh-CN"/>
        </w:rPr>
        <w:t>化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妆</w:t>
      </w:r>
      <w:r w:rsidRPr="009E7107">
        <w:rPr>
          <w:rFonts w:ascii="맑은 고딕" w:eastAsia="맑은 고딕" w:hAnsi="맑은 고딕" w:cs="맑은 고딕" w:hint="eastAsia"/>
          <w:lang w:eastAsia="zh-CN"/>
        </w:rPr>
        <w:t>品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销</w:t>
      </w:r>
      <w:r w:rsidRPr="009E7107">
        <w:rPr>
          <w:rFonts w:ascii="맑은 고딕" w:eastAsia="맑은 고딕" w:hAnsi="맑은 고딕" w:cs="맑은 고딕" w:hint="eastAsia"/>
          <w:lang w:eastAsia="zh-CN"/>
        </w:rPr>
        <w:t>售包装原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标签</w:t>
      </w:r>
      <w:r w:rsidRPr="009E7107">
        <w:rPr>
          <w:rFonts w:ascii="맑은 고딕" w:eastAsia="맑은 고딕" w:hAnsi="맑은 고딕" w:cs="맑은 고딕" w:hint="eastAsia"/>
          <w:lang w:eastAsia="zh-CN"/>
        </w:rPr>
        <w:t>中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标识</w:t>
      </w:r>
      <w:r w:rsidRPr="009E7107">
        <w:rPr>
          <w:rFonts w:ascii="맑은 고딕" w:eastAsia="맑은 고딕" w:hAnsi="맑은 고딕" w:cs="맑은 고딕" w:hint="eastAsia"/>
          <w:lang w:eastAsia="zh-CN"/>
        </w:rPr>
        <w:t>的</w:t>
      </w:r>
      <w:r w:rsidRPr="009E7107">
        <w:rPr>
          <w:lang w:eastAsia="zh-CN"/>
        </w:rPr>
        <w:t>SPF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值</w:t>
      </w:r>
      <w:r w:rsidRPr="009E7107">
        <w:rPr>
          <w:rFonts w:ascii="맑은 고딕" w:eastAsia="맑은 고딕" w:hAnsi="맑은 고딕" w:cs="맑은 고딕" w:hint="eastAsia"/>
          <w:lang w:eastAsia="zh-CN"/>
        </w:rPr>
        <w:t>、</w:t>
      </w:r>
      <w:r w:rsidRPr="009E7107">
        <w:rPr>
          <w:lang w:eastAsia="zh-CN"/>
        </w:rPr>
        <w:t>PA以及防水相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关</w:t>
      </w:r>
      <w:r w:rsidRPr="009E7107">
        <w:rPr>
          <w:rFonts w:ascii="맑은 고딕" w:eastAsia="맑은 고딕" w:hAnsi="맑은 고딕" w:cs="맑은 고딕" w:hint="eastAsia"/>
          <w:lang w:eastAsia="zh-CN"/>
        </w:rPr>
        <w:t>宣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称</w:t>
      </w:r>
      <w:r w:rsidRPr="009E7107">
        <w:rPr>
          <w:rFonts w:ascii="맑은 고딕" w:eastAsia="맑은 고딕" w:hAnsi="맑은 고딕" w:cs="맑은 고딕" w:hint="eastAsia"/>
          <w:lang w:eastAsia="zh-CN"/>
        </w:rPr>
        <w:t>，</w:t>
      </w:r>
      <w:r w:rsidRPr="009E7107">
        <w:rPr>
          <w:rFonts w:ascii="Noto Sans KR" w:eastAsia="Noto Sans KR" w:hAnsi="Noto Sans KR" w:cs="Noto Sans KR" w:hint="eastAsia"/>
          <w:lang w:eastAsia="zh-CN"/>
        </w:rPr>
        <w:t>与</w:t>
      </w:r>
      <w:r w:rsidRPr="009E7107">
        <w:rPr>
          <w:rFonts w:ascii="맑은 고딕" w:eastAsia="맑은 고딕" w:hAnsi="맑은 고딕" w:cs="맑은 고딕" w:hint="eastAsia"/>
          <w:lang w:eastAsia="zh-CN"/>
        </w:rPr>
        <w:t>采用《化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妆</w:t>
      </w:r>
      <w:r w:rsidRPr="009E7107">
        <w:rPr>
          <w:rFonts w:ascii="맑은 고딕" w:eastAsia="맑은 고딕" w:hAnsi="맑은 고딕" w:cs="맑은 고딕" w:hint="eastAsia"/>
          <w:lang w:eastAsia="zh-CN"/>
        </w:rPr>
        <w:t>品安全技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术规</w:t>
      </w:r>
      <w:r w:rsidRPr="009E7107">
        <w:rPr>
          <w:rFonts w:ascii="맑은 고딕" w:eastAsia="맑은 고딕" w:hAnsi="맑은 고딕" w:cs="맑은 고딕" w:hint="eastAsia"/>
          <w:lang w:eastAsia="zh-CN"/>
        </w:rPr>
        <w:t>范》所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载</w:t>
      </w:r>
      <w:r w:rsidRPr="009E7107">
        <w:rPr>
          <w:rFonts w:ascii="맑은 고딕" w:eastAsia="맑은 고딕" w:hAnsi="맑은 고딕" w:cs="맑은 고딕" w:hint="eastAsia"/>
          <w:lang w:eastAsia="zh-CN"/>
        </w:rPr>
        <w:t>防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晒</w:t>
      </w:r>
      <w:r w:rsidRPr="009E7107">
        <w:rPr>
          <w:rFonts w:ascii="맑은 고딕" w:eastAsia="맑은 고딕" w:hAnsi="맑은 고딕" w:cs="맑은 고딕" w:hint="eastAsia"/>
          <w:lang w:eastAsia="zh-CN"/>
        </w:rPr>
        <w:t>功效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9E7107">
        <w:rPr>
          <w:rFonts w:ascii="맑은 고딕" w:eastAsia="맑은 고딕" w:hAnsi="맑은 고딕" w:cs="맑은 고딕" w:hint="eastAsia"/>
          <w:lang w:eastAsia="zh-CN"/>
        </w:rPr>
        <w:t>方法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测</w:t>
      </w:r>
      <w:r w:rsidRPr="009E7107">
        <w:rPr>
          <w:rFonts w:ascii="맑은 고딕" w:eastAsia="맑은 고딕" w:hAnsi="맑은 고딕" w:cs="맑은 고딕" w:hint="eastAsia"/>
          <w:lang w:eastAsia="zh-CN"/>
        </w:rPr>
        <w:t>定的</w:t>
      </w:r>
      <w:r w:rsidRPr="009E7107">
        <w:rPr>
          <w:lang w:eastAsia="zh-CN"/>
        </w:rPr>
        <w:t>SPF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值</w:t>
      </w:r>
      <w:r w:rsidRPr="009E7107">
        <w:rPr>
          <w:rFonts w:ascii="맑은 고딕" w:eastAsia="맑은 고딕" w:hAnsi="맑은 고딕" w:cs="맑은 고딕" w:hint="eastAsia"/>
          <w:lang w:eastAsia="zh-CN"/>
        </w:rPr>
        <w:t>、抗</w:t>
      </w:r>
      <w:r w:rsidRPr="009E7107">
        <w:rPr>
          <w:lang w:eastAsia="zh-CN"/>
        </w:rPr>
        <w:t>UVA能力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试验</w:t>
      </w:r>
      <w:r w:rsidRPr="009E7107">
        <w:rPr>
          <w:rFonts w:ascii="맑은 고딕" w:eastAsia="맑은 고딕" w:hAnsi="맑은 고딕" w:cs="맑은 고딕" w:hint="eastAsia"/>
          <w:lang w:eastAsia="zh-CN"/>
        </w:rPr>
        <w:t>、抗水性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试验结</w:t>
      </w:r>
      <w:r w:rsidRPr="009E7107">
        <w:rPr>
          <w:rFonts w:ascii="맑은 고딕" w:eastAsia="맑은 고딕" w:hAnsi="맑은 고딕" w:cs="맑은 고딕" w:hint="eastAsia"/>
          <w:lang w:eastAsia="zh-CN"/>
        </w:rPr>
        <w:t>果不符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时</w:t>
      </w:r>
      <w:r w:rsidRPr="009E7107">
        <w:rPr>
          <w:rFonts w:ascii="맑은 고딕" w:eastAsia="맑은 고딕" w:hAnsi="맑은 고딕" w:cs="맑은 고딕" w:hint="eastAsia"/>
          <w:lang w:eastAsia="zh-CN"/>
        </w:rPr>
        <w:t>，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应当专为</w:t>
      </w:r>
      <w:r w:rsidRPr="009E7107">
        <w:rPr>
          <w:rFonts w:ascii="맑은 고딕" w:eastAsia="맑은 고딕" w:hAnsi="맑은 고딕" w:cs="맑은 고딕" w:hint="eastAsia"/>
          <w:lang w:eastAsia="zh-CN"/>
        </w:rPr>
        <w:t>中</w:t>
      </w:r>
      <w:r w:rsidRPr="009E7107">
        <w:rPr>
          <w:rFonts w:ascii="Noto Sans KR" w:eastAsia="Noto Sans KR" w:hAnsi="Noto Sans KR" w:cs="Noto Sans KR" w:hint="eastAsia"/>
          <w:lang w:eastAsia="zh-CN"/>
        </w:rPr>
        <w:t>国</w:t>
      </w:r>
      <w:r w:rsidRPr="009E7107">
        <w:rPr>
          <w:rFonts w:ascii="맑은 고딕" w:eastAsia="맑은 고딕" w:hAnsi="맑은 고딕" w:cs="맑은 고딕" w:hint="eastAsia"/>
          <w:lang w:eastAsia="zh-CN"/>
        </w:rPr>
        <w:t>市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场设计销</w:t>
      </w:r>
      <w:r w:rsidRPr="009E7107">
        <w:rPr>
          <w:rFonts w:ascii="맑은 고딕" w:eastAsia="맑은 고딕" w:hAnsi="맑은 고딕" w:cs="맑은 고딕" w:hint="eastAsia"/>
          <w:lang w:eastAsia="zh-CN"/>
        </w:rPr>
        <w:t>售包装。</w:t>
      </w:r>
    </w:p>
    <w:p w14:paraId="7DC0EC5A" w14:textId="77777777" w:rsidR="009E7107" w:rsidRPr="009E7107" w:rsidRDefault="009E7107" w:rsidP="009E7107">
      <w:pPr>
        <w:rPr>
          <w:lang w:eastAsia="zh-CN"/>
        </w:rPr>
      </w:pPr>
      <w:r w:rsidRPr="009E7107">
        <w:rPr>
          <w:lang w:eastAsia="zh-CN"/>
        </w:rPr>
        <w:t>二、以酸、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盐</w:t>
      </w:r>
      <w:r w:rsidRPr="009E7107">
        <w:rPr>
          <w:rFonts w:ascii="맑은 고딕" w:eastAsia="맑은 고딕" w:hAnsi="맑은 고딕" w:cs="맑은 고딕" w:hint="eastAsia"/>
          <w:lang w:eastAsia="zh-CN"/>
        </w:rPr>
        <w:t>等形式存在的防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晒剂</w:t>
      </w:r>
      <w:r w:rsidRPr="009E7107">
        <w:rPr>
          <w:rFonts w:ascii="맑은 고딕" w:eastAsia="맑은 고딕" w:hAnsi="맑은 고딕" w:cs="맑은 고딕" w:hint="eastAsia"/>
          <w:lang w:eastAsia="zh-CN"/>
        </w:rPr>
        <w:t>，在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产</w:t>
      </w:r>
      <w:r w:rsidRPr="009E7107">
        <w:rPr>
          <w:rFonts w:ascii="맑은 고딕" w:eastAsia="맑은 고딕" w:hAnsi="맑은 고딕" w:cs="맑은 고딕" w:hint="eastAsia"/>
          <w:lang w:eastAsia="zh-CN"/>
        </w:rPr>
        <w:t>品配方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填报</w:t>
      </w:r>
      <w:r w:rsidRPr="009E7107">
        <w:rPr>
          <w:rFonts w:ascii="맑은 고딕" w:eastAsia="맑은 고딕" w:hAnsi="맑은 고딕" w:cs="맑은 고딕" w:hint="eastAsia"/>
          <w:lang w:eastAsia="zh-CN"/>
        </w:rPr>
        <w:t>以及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产</w:t>
      </w:r>
      <w:r w:rsidRPr="009E7107">
        <w:rPr>
          <w:rFonts w:ascii="맑은 고딕" w:eastAsia="맑은 고딕" w:hAnsi="맑은 고딕" w:cs="맑은 고딕" w:hint="eastAsia"/>
          <w:lang w:eastAsia="zh-CN"/>
        </w:rPr>
        <w:t>品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执</w:t>
      </w:r>
      <w:r w:rsidRPr="009E7107">
        <w:rPr>
          <w:rFonts w:ascii="맑은 고딕" w:eastAsia="맑은 고딕" w:hAnsi="맑은 고딕" w:cs="맑은 고딕" w:hint="eastAsia"/>
          <w:lang w:eastAsia="zh-CN"/>
        </w:rPr>
        <w:t>行的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标</w:t>
      </w:r>
      <w:r w:rsidRPr="009E7107">
        <w:rPr>
          <w:rFonts w:ascii="맑은 고딕" w:eastAsia="맑은 고딕" w:hAnsi="맑은 고딕" w:cs="맑은 고딕" w:hint="eastAsia"/>
          <w:lang w:eastAsia="zh-CN"/>
        </w:rPr>
        <w:t>准指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标设</w:t>
      </w:r>
      <w:r w:rsidRPr="009E7107">
        <w:rPr>
          <w:rFonts w:ascii="맑은 고딕" w:eastAsia="맑은 고딕" w:hAnsi="맑은 고딕" w:cs="맑은 고딕" w:hint="eastAsia"/>
          <w:lang w:eastAsia="zh-CN"/>
        </w:rPr>
        <w:t>置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时</w:t>
      </w:r>
      <w:r w:rsidRPr="009E7107">
        <w:rPr>
          <w:rFonts w:ascii="맑은 고딕" w:eastAsia="맑은 고딕" w:hAnsi="맑은 고딕" w:cs="맑은 고딕" w:hint="eastAsia"/>
          <w:lang w:eastAsia="zh-CN"/>
        </w:rPr>
        <w:t>，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应</w:t>
      </w:r>
      <w:r w:rsidRPr="009E7107">
        <w:rPr>
          <w:rFonts w:ascii="맑은 고딕" w:eastAsia="맑은 고딕" w:hAnsi="맑은 고딕" w:cs="맑은 고딕" w:hint="eastAsia"/>
          <w:lang w:eastAsia="zh-CN"/>
        </w:rPr>
        <w:t>注意什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么</w:t>
      </w:r>
      <w:r w:rsidRPr="009E7107">
        <w:rPr>
          <w:rFonts w:ascii="맑은 고딕" w:eastAsia="맑은 고딕" w:hAnsi="맑은 고딕" w:cs="맑은 고딕" w:hint="eastAsia"/>
          <w:lang w:eastAsia="zh-CN"/>
        </w:rPr>
        <w:t>？</w:t>
      </w:r>
    </w:p>
    <w:p w14:paraId="6D382C75" w14:textId="77777777" w:rsidR="009E7107" w:rsidRPr="009E7107" w:rsidRDefault="009E7107" w:rsidP="009E7107">
      <w:pPr>
        <w:rPr>
          <w:lang w:eastAsia="zh-CN"/>
        </w:rPr>
      </w:pPr>
      <w:r w:rsidRPr="009E7107">
        <w:rPr>
          <w:lang w:eastAsia="zh-CN"/>
        </w:rPr>
        <w:t>以酸、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盐</w:t>
      </w:r>
      <w:r w:rsidRPr="009E7107">
        <w:rPr>
          <w:rFonts w:ascii="맑은 고딕" w:eastAsia="맑은 고딕" w:hAnsi="맑은 고딕" w:cs="맑은 고딕" w:hint="eastAsia"/>
          <w:lang w:eastAsia="zh-CN"/>
        </w:rPr>
        <w:t>等形式存在的防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晒剂</w:t>
      </w:r>
      <w:r w:rsidRPr="009E7107">
        <w:rPr>
          <w:rFonts w:ascii="맑은 고딕" w:eastAsia="맑은 고딕" w:hAnsi="맑은 고딕" w:cs="맑은 고딕" w:hint="eastAsia"/>
          <w:lang w:eastAsia="zh-CN"/>
        </w:rPr>
        <w:t>，如</w:t>
      </w:r>
      <w:r w:rsidRPr="009E7107">
        <w:rPr>
          <w:rFonts w:ascii="Noto Sans KR" w:eastAsia="Noto Sans KR" w:hAnsi="Noto Sans KR" w:cs="Noto Sans KR" w:hint="eastAsia"/>
          <w:lang w:eastAsia="zh-CN"/>
        </w:rPr>
        <w:t>对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苯</w:t>
      </w:r>
      <w:r w:rsidRPr="009E7107">
        <w:rPr>
          <w:rFonts w:ascii="맑은 고딕" w:eastAsia="맑은 고딕" w:hAnsi="맑은 고딕" w:cs="맑은 고딕" w:hint="eastAsia"/>
          <w:lang w:eastAsia="zh-CN"/>
        </w:rPr>
        <w:t>二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亚</w:t>
      </w:r>
      <w:r w:rsidRPr="009E7107">
        <w:rPr>
          <w:rFonts w:ascii="맑은 고딕" w:eastAsia="맑은 고딕" w:hAnsi="맑은 고딕" w:cs="맑은 고딕" w:hint="eastAsia"/>
          <w:lang w:eastAsia="zh-CN"/>
        </w:rPr>
        <w:t>甲基二樟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脑</w:t>
      </w:r>
      <w:r w:rsidRPr="009E7107">
        <w:rPr>
          <w:rFonts w:ascii="맑은 고딕" w:eastAsia="맑은 고딕" w:hAnsi="맑은 고딕" w:cs="맑은 고딕" w:hint="eastAsia"/>
          <w:lang w:eastAsia="zh-CN"/>
        </w:rPr>
        <w:t>磺酸及其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盐类</w:t>
      </w:r>
      <w:r w:rsidRPr="009E7107">
        <w:rPr>
          <w:rFonts w:ascii="맑은 고딕" w:eastAsia="맑은 고딕" w:hAnsi="맑은 고딕" w:cs="맑은 고딕" w:hint="eastAsia"/>
          <w:lang w:eastAsia="zh-CN"/>
        </w:rPr>
        <w:t>、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亚苄</w:t>
      </w:r>
      <w:r w:rsidRPr="009E7107">
        <w:rPr>
          <w:rFonts w:ascii="맑은 고딕" w:eastAsia="맑은 고딕" w:hAnsi="맑은 고딕" w:cs="맑은 고딕" w:hint="eastAsia"/>
          <w:lang w:eastAsia="zh-CN"/>
        </w:rPr>
        <w:t>基樟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脑</w:t>
      </w:r>
      <w:r w:rsidRPr="009E7107">
        <w:rPr>
          <w:rFonts w:ascii="맑은 고딕" w:eastAsia="맑은 고딕" w:hAnsi="맑은 고딕" w:cs="맑은 고딕" w:hint="eastAsia"/>
          <w:lang w:eastAsia="zh-CN"/>
        </w:rPr>
        <w:t>磺酸及其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盐类</w:t>
      </w:r>
      <w:r w:rsidRPr="009E7107">
        <w:rPr>
          <w:rFonts w:ascii="맑은 고딕" w:eastAsia="맑은 고딕" w:hAnsi="맑은 고딕" w:cs="맑은 고딕" w:hint="eastAsia"/>
          <w:lang w:eastAsia="zh-CN"/>
        </w:rPr>
        <w:t>、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苯</w:t>
      </w:r>
      <w:r w:rsidRPr="009E7107">
        <w:rPr>
          <w:rFonts w:ascii="맑은 고딕" w:eastAsia="맑은 고딕" w:hAnsi="맑은 고딕" w:cs="맑은 고딕" w:hint="eastAsia"/>
          <w:lang w:eastAsia="zh-CN"/>
        </w:rPr>
        <w:t>基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苯并咪唑</w:t>
      </w:r>
      <w:r w:rsidRPr="009E7107">
        <w:rPr>
          <w:rFonts w:ascii="맑은 고딕" w:eastAsia="맑은 고딕" w:hAnsi="맑은 고딕" w:cs="맑은 고딕" w:hint="eastAsia"/>
          <w:lang w:eastAsia="zh-CN"/>
        </w:rPr>
        <w:t>磺酸及其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钠盐</w:t>
      </w:r>
      <w:r w:rsidRPr="009E7107">
        <w:rPr>
          <w:rFonts w:ascii="맑은 고딕" w:eastAsia="맑은 고딕" w:hAnsi="맑은 고딕" w:cs="맑은 고딕" w:hint="eastAsia"/>
          <w:lang w:eastAsia="zh-CN"/>
        </w:rPr>
        <w:t>、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钾盐</w:t>
      </w:r>
      <w:r w:rsidRPr="009E7107">
        <w:rPr>
          <w:rFonts w:ascii="맑은 고딕" w:eastAsia="맑은 고딕" w:hAnsi="맑은 고딕" w:cs="맑은 고딕" w:hint="eastAsia"/>
          <w:lang w:eastAsia="zh-CN"/>
        </w:rPr>
        <w:t>等，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应当</w:t>
      </w:r>
      <w:r w:rsidRPr="009E7107">
        <w:rPr>
          <w:rFonts w:ascii="맑은 고딕" w:eastAsia="맑은 고딕" w:hAnsi="맑은 고딕" w:cs="맑은 고딕" w:hint="eastAsia"/>
          <w:lang w:eastAsia="zh-CN"/>
        </w:rPr>
        <w:t>在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产</w:t>
      </w:r>
      <w:r w:rsidRPr="009E7107">
        <w:rPr>
          <w:rFonts w:ascii="맑은 고딕" w:eastAsia="맑은 고딕" w:hAnsi="맑은 고딕" w:cs="맑은 고딕" w:hint="eastAsia"/>
          <w:lang w:eastAsia="zh-CN"/>
        </w:rPr>
        <w:t>品配方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填报</w:t>
      </w:r>
      <w:r w:rsidRPr="009E7107">
        <w:rPr>
          <w:rFonts w:ascii="맑은 고딕" w:eastAsia="맑은 고딕" w:hAnsi="맑은 고딕" w:cs="맑은 고딕" w:hint="eastAsia"/>
          <w:lang w:eastAsia="zh-CN"/>
        </w:rPr>
        <w:t>或者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备</w:t>
      </w:r>
      <w:r w:rsidRPr="009E7107">
        <w:rPr>
          <w:rFonts w:ascii="맑은 고딕" w:eastAsia="맑은 고딕" w:hAnsi="맑은 고딕" w:cs="맑은 고딕" w:hint="eastAsia"/>
          <w:lang w:eastAsia="zh-CN"/>
        </w:rPr>
        <w:t>注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栏</w:t>
      </w:r>
      <w:r w:rsidRPr="009E7107">
        <w:rPr>
          <w:rFonts w:ascii="맑은 고딕" w:eastAsia="맑은 고딕" w:hAnsi="맑은 고딕" w:cs="맑은 고딕" w:hint="eastAsia"/>
          <w:lang w:eastAsia="zh-CN"/>
        </w:rPr>
        <w:t>中注明其存在形式的具体原料名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称</w:t>
      </w:r>
      <w:r w:rsidRPr="009E7107">
        <w:rPr>
          <w:rFonts w:ascii="맑은 고딕" w:eastAsia="맑은 고딕" w:hAnsi="맑은 고딕" w:cs="맑은 고딕" w:hint="eastAsia"/>
          <w:lang w:eastAsia="zh-CN"/>
        </w:rPr>
        <w:t>，如酸、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钠盐</w:t>
      </w:r>
      <w:r w:rsidRPr="009E7107">
        <w:rPr>
          <w:rFonts w:ascii="맑은 고딕" w:eastAsia="맑은 고딕" w:hAnsi="맑은 고딕" w:cs="맑은 고딕" w:hint="eastAsia"/>
          <w:lang w:eastAsia="zh-CN"/>
        </w:rPr>
        <w:t>或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钾盐</w:t>
      </w:r>
      <w:r w:rsidRPr="009E7107">
        <w:rPr>
          <w:rFonts w:ascii="맑은 고딕" w:eastAsia="맑은 고딕" w:hAnsi="맑은 고딕" w:cs="맑은 고딕" w:hint="eastAsia"/>
          <w:lang w:eastAsia="zh-CN"/>
        </w:rPr>
        <w:t>等，</w:t>
      </w:r>
      <w:r w:rsidRPr="009E7107">
        <w:rPr>
          <w:rFonts w:ascii="Noto Sans KR" w:eastAsia="Noto Sans KR" w:hAnsi="Noto Sans KR" w:cs="Noto Sans KR" w:hint="eastAsia"/>
          <w:lang w:eastAsia="zh-CN"/>
        </w:rPr>
        <w:t>并</w:t>
      </w:r>
      <w:r w:rsidRPr="009E7107">
        <w:rPr>
          <w:rFonts w:ascii="맑은 고딕" w:eastAsia="맑은 고딕" w:hAnsi="맑은 고딕" w:cs="맑은 고딕" w:hint="eastAsia"/>
          <w:lang w:eastAsia="zh-CN"/>
        </w:rPr>
        <w:t>在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产</w:t>
      </w:r>
      <w:r w:rsidRPr="009E7107">
        <w:rPr>
          <w:rFonts w:ascii="맑은 고딕" w:eastAsia="맑은 고딕" w:hAnsi="맑은 고딕" w:cs="맑은 고딕" w:hint="eastAsia"/>
          <w:lang w:eastAsia="zh-CN"/>
        </w:rPr>
        <w:t>品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执</w:t>
      </w:r>
      <w:r w:rsidRPr="009E7107">
        <w:rPr>
          <w:rFonts w:ascii="맑은 고딕" w:eastAsia="맑은 고딕" w:hAnsi="맑은 고딕" w:cs="맑은 고딕" w:hint="eastAsia"/>
          <w:lang w:eastAsia="zh-CN"/>
        </w:rPr>
        <w:t>行的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标</w:t>
      </w:r>
      <w:r w:rsidRPr="009E7107">
        <w:rPr>
          <w:rFonts w:ascii="맑은 고딕" w:eastAsia="맑은 고딕" w:hAnsi="맑은 고딕" w:cs="맑은 고딕" w:hint="eastAsia"/>
          <w:lang w:eastAsia="zh-CN"/>
        </w:rPr>
        <w:t>准中明确其存在形式的具体原料名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称</w:t>
      </w:r>
      <w:r w:rsidRPr="009E7107">
        <w:rPr>
          <w:rFonts w:ascii="맑은 고딕" w:eastAsia="맑은 고딕" w:hAnsi="맑은 고딕" w:cs="맑은 고딕" w:hint="eastAsia"/>
          <w:lang w:eastAsia="zh-CN"/>
        </w:rPr>
        <w:t>，相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应</w:t>
      </w:r>
      <w:r w:rsidRPr="009E7107">
        <w:rPr>
          <w:rFonts w:ascii="맑은 고딕" w:eastAsia="맑은 고딕" w:hAnsi="맑은 고딕" w:cs="맑은 고딕" w:hint="eastAsia"/>
          <w:lang w:eastAsia="zh-CN"/>
        </w:rPr>
        <w:t>的防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晒剂</w:t>
      </w:r>
      <w:r w:rsidRPr="009E7107">
        <w:rPr>
          <w:rFonts w:ascii="맑은 고딕" w:eastAsia="맑은 고딕" w:hAnsi="맑은 고딕" w:cs="맑은 고딕" w:hint="eastAsia"/>
          <w:lang w:eastAsia="zh-CN"/>
        </w:rPr>
        <w:t>指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标</w:t>
      </w:r>
      <w:r w:rsidRPr="009E7107">
        <w:rPr>
          <w:rFonts w:ascii="맑은 고딕" w:eastAsia="맑은 고딕" w:hAnsi="맑은 고딕" w:cs="맑은 고딕" w:hint="eastAsia"/>
          <w:lang w:eastAsia="zh-CN"/>
        </w:rPr>
        <w:t>控制范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围应当进</w:t>
      </w:r>
      <w:r w:rsidRPr="009E7107">
        <w:rPr>
          <w:rFonts w:ascii="맑은 고딕" w:eastAsia="맑은 고딕" w:hAnsi="맑은 고딕" w:cs="맑은 고딕" w:hint="eastAsia"/>
          <w:lang w:eastAsia="zh-CN"/>
        </w:rPr>
        <w:t>行正确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换</w:t>
      </w:r>
      <w:r w:rsidRPr="009E7107">
        <w:rPr>
          <w:rFonts w:ascii="맑은 고딕" w:eastAsia="맑은 고딕" w:hAnsi="맑은 고딕" w:cs="맑은 고딕" w:hint="eastAsia"/>
          <w:lang w:eastAsia="zh-CN"/>
        </w:rPr>
        <w:t>算。</w:t>
      </w:r>
    </w:p>
    <w:p w14:paraId="1F0E76C6" w14:textId="77777777" w:rsidR="009E7107" w:rsidRPr="009E7107" w:rsidRDefault="009E7107" w:rsidP="009E7107">
      <w:pPr>
        <w:rPr>
          <w:lang w:eastAsia="zh-CN"/>
        </w:rPr>
      </w:pPr>
      <w:r w:rsidRPr="009E7107">
        <w:rPr>
          <w:lang w:eastAsia="zh-CN"/>
        </w:rPr>
        <w:t>例如，某防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晒</w:t>
      </w:r>
      <w:r w:rsidRPr="009E7107">
        <w:rPr>
          <w:rFonts w:ascii="맑은 고딕" w:eastAsia="맑은 고딕" w:hAnsi="맑은 고딕" w:cs="맑은 고딕" w:hint="eastAsia"/>
          <w:lang w:eastAsia="zh-CN"/>
        </w:rPr>
        <w:t>化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妆</w:t>
      </w:r>
      <w:r w:rsidRPr="009E7107">
        <w:rPr>
          <w:rFonts w:ascii="맑은 고딕" w:eastAsia="맑은 고딕" w:hAnsi="맑은 고딕" w:cs="맑은 고딕" w:hint="eastAsia"/>
          <w:lang w:eastAsia="zh-CN"/>
        </w:rPr>
        <w:t>品使用了</w:t>
      </w:r>
      <w:r w:rsidRPr="009E7107">
        <w:rPr>
          <w:rFonts w:ascii="Noto Sans KR" w:eastAsia="Noto Sans KR" w:hAnsi="Noto Sans KR" w:cs="Noto Sans KR" w:hint="eastAsia"/>
          <w:lang w:eastAsia="zh-CN"/>
        </w:rPr>
        <w:t>对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苯</w:t>
      </w:r>
      <w:r w:rsidRPr="009E7107">
        <w:rPr>
          <w:rFonts w:ascii="맑은 고딕" w:eastAsia="맑은 고딕" w:hAnsi="맑은 고딕" w:cs="맑은 고딕" w:hint="eastAsia"/>
          <w:lang w:eastAsia="zh-CN"/>
        </w:rPr>
        <w:t>二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亚</w:t>
      </w:r>
      <w:r w:rsidRPr="009E7107">
        <w:rPr>
          <w:rFonts w:ascii="맑은 고딕" w:eastAsia="맑은 고딕" w:hAnsi="맑은 고딕" w:cs="맑은 고딕" w:hint="eastAsia"/>
          <w:lang w:eastAsia="zh-CN"/>
        </w:rPr>
        <w:t>甲基二樟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脑</w:t>
      </w:r>
      <w:r w:rsidRPr="009E7107">
        <w:rPr>
          <w:rFonts w:ascii="맑은 고딕" w:eastAsia="맑은 고딕" w:hAnsi="맑은 고딕" w:cs="맑은 고딕" w:hint="eastAsia"/>
          <w:lang w:eastAsia="zh-CN"/>
        </w:rPr>
        <w:t>磺酸二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钠</w:t>
      </w:r>
      <w:r w:rsidRPr="009E7107">
        <w:rPr>
          <w:rFonts w:ascii="맑은 고딕" w:eastAsia="맑은 고딕" w:hAnsi="맑은 고딕" w:cs="맑은 고딕" w:hint="eastAsia"/>
          <w:lang w:eastAsia="zh-CN"/>
        </w:rPr>
        <w:t>，配方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应当填报</w:t>
      </w:r>
      <w:r w:rsidRPr="009E7107">
        <w:rPr>
          <w:lang w:eastAsia="zh-CN"/>
        </w:rPr>
        <w:t>“</w:t>
      </w:r>
      <w:r w:rsidRPr="009E7107">
        <w:rPr>
          <w:rFonts w:ascii="Noto Sans KR" w:eastAsia="Noto Sans KR" w:hAnsi="Noto Sans KR" w:cs="Noto Sans KR" w:hint="eastAsia"/>
          <w:lang w:eastAsia="zh-CN"/>
        </w:rPr>
        <w:t>对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苯</w:t>
      </w:r>
      <w:r w:rsidRPr="009E7107">
        <w:rPr>
          <w:rFonts w:ascii="맑은 고딕" w:eastAsia="맑은 고딕" w:hAnsi="맑은 고딕" w:cs="맑은 고딕" w:hint="eastAsia"/>
          <w:lang w:eastAsia="zh-CN"/>
        </w:rPr>
        <w:t>二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亚</w:t>
      </w:r>
      <w:r w:rsidRPr="009E7107">
        <w:rPr>
          <w:rFonts w:ascii="맑은 고딕" w:eastAsia="맑은 고딕" w:hAnsi="맑은 고딕" w:cs="맑은 고딕" w:hint="eastAsia"/>
          <w:lang w:eastAsia="zh-CN"/>
        </w:rPr>
        <w:t>甲基二樟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脑</w:t>
      </w:r>
      <w:r w:rsidRPr="009E7107">
        <w:rPr>
          <w:rFonts w:ascii="맑은 고딕" w:eastAsia="맑은 고딕" w:hAnsi="맑은 고딕" w:cs="맑은 고딕" w:hint="eastAsia"/>
          <w:lang w:eastAsia="zh-CN"/>
        </w:rPr>
        <w:t>磺酸二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钠</w:t>
      </w:r>
      <w:r w:rsidRPr="009E7107">
        <w:rPr>
          <w:lang w:eastAsia="zh-CN"/>
        </w:rPr>
        <w:t>”，或者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填报</w:t>
      </w:r>
      <w:r w:rsidRPr="009E7107">
        <w:rPr>
          <w:lang w:eastAsia="zh-CN"/>
        </w:rPr>
        <w:t>“</w:t>
      </w:r>
      <w:r w:rsidRPr="009E7107">
        <w:rPr>
          <w:rFonts w:ascii="Noto Sans KR" w:eastAsia="Noto Sans KR" w:hAnsi="Noto Sans KR" w:cs="Noto Sans KR" w:hint="eastAsia"/>
          <w:lang w:eastAsia="zh-CN"/>
        </w:rPr>
        <w:t>对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苯</w:t>
      </w:r>
      <w:r w:rsidRPr="009E7107">
        <w:rPr>
          <w:rFonts w:ascii="맑은 고딕" w:eastAsia="맑은 고딕" w:hAnsi="맑은 고딕" w:cs="맑은 고딕" w:hint="eastAsia"/>
          <w:lang w:eastAsia="zh-CN"/>
        </w:rPr>
        <w:t>二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亚</w:t>
      </w:r>
      <w:r w:rsidRPr="009E7107">
        <w:rPr>
          <w:rFonts w:ascii="맑은 고딕" w:eastAsia="맑은 고딕" w:hAnsi="맑은 고딕" w:cs="맑은 고딕" w:hint="eastAsia"/>
          <w:lang w:eastAsia="zh-CN"/>
        </w:rPr>
        <w:t>甲基二樟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脑</w:t>
      </w:r>
      <w:r w:rsidRPr="009E7107">
        <w:rPr>
          <w:rFonts w:ascii="맑은 고딕" w:eastAsia="맑은 고딕" w:hAnsi="맑은 고딕" w:cs="맑은 고딕" w:hint="eastAsia"/>
          <w:lang w:eastAsia="zh-CN"/>
        </w:rPr>
        <w:t>磺酸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盐类</w:t>
      </w:r>
      <w:r w:rsidRPr="009E7107">
        <w:rPr>
          <w:lang w:eastAsia="zh-CN"/>
        </w:rPr>
        <w:t>”，但在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备</w:t>
      </w:r>
      <w:r w:rsidRPr="009E7107">
        <w:rPr>
          <w:rFonts w:ascii="맑은 고딕" w:eastAsia="맑은 고딕" w:hAnsi="맑은 고딕" w:cs="맑은 고딕" w:hint="eastAsia"/>
          <w:lang w:eastAsia="zh-CN"/>
        </w:rPr>
        <w:t>注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栏</w:t>
      </w:r>
      <w:r w:rsidRPr="009E7107">
        <w:rPr>
          <w:rFonts w:ascii="맑은 고딕" w:eastAsia="맑은 고딕" w:hAnsi="맑은 고딕" w:cs="맑은 고딕" w:hint="eastAsia"/>
          <w:lang w:eastAsia="zh-CN"/>
        </w:rPr>
        <w:t>中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应当</w:t>
      </w:r>
      <w:r w:rsidRPr="009E7107">
        <w:rPr>
          <w:rFonts w:ascii="맑은 고딕" w:eastAsia="맑은 고딕" w:hAnsi="맑은 고딕" w:cs="맑은 고딕" w:hint="eastAsia"/>
          <w:lang w:eastAsia="zh-CN"/>
        </w:rPr>
        <w:t>注明</w:t>
      </w:r>
      <w:r w:rsidRPr="009E7107">
        <w:rPr>
          <w:lang w:eastAsia="zh-CN"/>
        </w:rPr>
        <w:t>“</w:t>
      </w:r>
      <w:r w:rsidRPr="009E7107">
        <w:rPr>
          <w:rFonts w:ascii="Noto Sans KR" w:eastAsia="Noto Sans KR" w:hAnsi="Noto Sans KR" w:cs="Noto Sans KR" w:hint="eastAsia"/>
          <w:lang w:eastAsia="zh-CN"/>
        </w:rPr>
        <w:t>对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苯</w:t>
      </w:r>
      <w:r w:rsidRPr="009E7107">
        <w:rPr>
          <w:rFonts w:ascii="맑은 고딕" w:eastAsia="맑은 고딕" w:hAnsi="맑은 고딕" w:cs="맑은 고딕" w:hint="eastAsia"/>
          <w:lang w:eastAsia="zh-CN"/>
        </w:rPr>
        <w:t>二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亚</w:t>
      </w:r>
      <w:r w:rsidRPr="009E7107">
        <w:rPr>
          <w:rFonts w:ascii="맑은 고딕" w:eastAsia="맑은 고딕" w:hAnsi="맑은 고딕" w:cs="맑은 고딕" w:hint="eastAsia"/>
          <w:lang w:eastAsia="zh-CN"/>
        </w:rPr>
        <w:t>甲基二樟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脑</w:t>
      </w:r>
      <w:r w:rsidRPr="009E7107">
        <w:rPr>
          <w:rFonts w:ascii="맑은 고딕" w:eastAsia="맑은 고딕" w:hAnsi="맑은 고딕" w:cs="맑은 고딕" w:hint="eastAsia"/>
          <w:lang w:eastAsia="zh-CN"/>
        </w:rPr>
        <w:t>磺酸二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钠</w:t>
      </w:r>
      <w:r w:rsidRPr="009E7107">
        <w:rPr>
          <w:lang w:eastAsia="zh-CN"/>
        </w:rPr>
        <w:t>”，配方申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报</w:t>
      </w:r>
      <w:r w:rsidRPr="009E7107">
        <w:rPr>
          <w:rFonts w:ascii="맑은 고딕" w:eastAsia="맑은 고딕" w:hAnsi="맑은 고딕" w:cs="맑은 고딕" w:hint="eastAsia"/>
          <w:lang w:eastAsia="zh-CN"/>
        </w:rPr>
        <w:t>量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为</w:t>
      </w:r>
      <w:r w:rsidRPr="009E7107">
        <w:rPr>
          <w:lang w:eastAsia="zh-CN"/>
        </w:rPr>
        <w:t>5%，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则</w:t>
      </w:r>
      <w:r w:rsidRPr="009E7107">
        <w:rPr>
          <w:rFonts w:ascii="맑은 고딕" w:eastAsia="맑은 고딕" w:hAnsi="맑은 고딕" w:cs="맑은 고딕" w:hint="eastAsia"/>
          <w:lang w:eastAsia="zh-CN"/>
        </w:rPr>
        <w:t>其控制范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围</w:t>
      </w:r>
      <w:r w:rsidRPr="009E7107">
        <w:rPr>
          <w:rFonts w:ascii="맑은 고딕" w:eastAsia="맑은 고딕" w:hAnsi="맑은 고딕" w:cs="맑은 고딕" w:hint="eastAsia"/>
          <w:lang w:eastAsia="zh-CN"/>
        </w:rPr>
        <w:t>可控制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为</w:t>
      </w:r>
      <w:r w:rsidRPr="009E7107">
        <w:rPr>
          <w:lang w:eastAsia="zh-CN"/>
        </w:rPr>
        <w:t>“以</w:t>
      </w:r>
      <w:r w:rsidRPr="009E7107">
        <w:rPr>
          <w:rFonts w:ascii="Noto Sans KR" w:eastAsia="Noto Sans KR" w:hAnsi="Noto Sans KR" w:cs="Noto Sans KR" w:hint="eastAsia"/>
          <w:lang w:eastAsia="zh-CN"/>
        </w:rPr>
        <w:t>对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苯</w:t>
      </w:r>
      <w:r w:rsidRPr="009E7107">
        <w:rPr>
          <w:rFonts w:ascii="맑은 고딕" w:eastAsia="맑은 고딕" w:hAnsi="맑은 고딕" w:cs="맑은 고딕" w:hint="eastAsia"/>
          <w:lang w:eastAsia="zh-CN"/>
        </w:rPr>
        <w:t>二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亚</w:t>
      </w:r>
      <w:r w:rsidRPr="009E7107">
        <w:rPr>
          <w:rFonts w:ascii="맑은 고딕" w:eastAsia="맑은 고딕" w:hAnsi="맑은 고딕" w:cs="맑은 고딕" w:hint="eastAsia"/>
          <w:lang w:eastAsia="zh-CN"/>
        </w:rPr>
        <w:t>甲基二樟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脑</w:t>
      </w:r>
      <w:r w:rsidRPr="009E7107">
        <w:rPr>
          <w:rFonts w:ascii="맑은 고딕" w:eastAsia="맑은 고딕" w:hAnsi="맑은 고딕" w:cs="맑은 고딕" w:hint="eastAsia"/>
          <w:lang w:eastAsia="zh-CN"/>
        </w:rPr>
        <w:t>磺酸二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钠计</w:t>
      </w:r>
      <w:r w:rsidRPr="009E7107">
        <w:rPr>
          <w:rFonts w:ascii="맑은 고딕" w:eastAsia="맑은 고딕" w:hAnsi="맑은 고딕" w:cs="맑은 고딕" w:hint="eastAsia"/>
          <w:lang w:eastAsia="zh-CN"/>
        </w:rPr>
        <w:t>，</w:t>
      </w:r>
      <w:r w:rsidRPr="009E7107">
        <w:rPr>
          <w:lang w:eastAsia="zh-CN"/>
        </w:rPr>
        <w:t>4.0%~6.0%”，也可控制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为</w:t>
      </w:r>
      <w:r w:rsidRPr="009E7107">
        <w:rPr>
          <w:lang w:eastAsia="zh-CN"/>
        </w:rPr>
        <w:t>“以</w:t>
      </w:r>
      <w:r w:rsidRPr="009E7107">
        <w:rPr>
          <w:rFonts w:ascii="Noto Sans KR" w:eastAsia="Noto Sans KR" w:hAnsi="Noto Sans KR" w:cs="Noto Sans KR" w:hint="eastAsia"/>
          <w:lang w:eastAsia="zh-CN"/>
        </w:rPr>
        <w:t>对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苯</w:t>
      </w:r>
      <w:r w:rsidRPr="009E7107">
        <w:rPr>
          <w:rFonts w:ascii="맑은 고딕" w:eastAsia="맑은 고딕" w:hAnsi="맑은 고딕" w:cs="맑은 고딕" w:hint="eastAsia"/>
          <w:lang w:eastAsia="zh-CN"/>
        </w:rPr>
        <w:t>二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亚</w:t>
      </w:r>
      <w:r w:rsidRPr="009E7107">
        <w:rPr>
          <w:rFonts w:ascii="맑은 고딕" w:eastAsia="맑은 고딕" w:hAnsi="맑은 고딕" w:cs="맑은 고딕" w:hint="eastAsia"/>
          <w:lang w:eastAsia="zh-CN"/>
        </w:rPr>
        <w:t>甲基二樟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脑</w:t>
      </w:r>
      <w:r w:rsidRPr="009E7107">
        <w:rPr>
          <w:rFonts w:ascii="맑은 고딕" w:eastAsia="맑은 고딕" w:hAnsi="맑은 고딕" w:cs="맑은 고딕" w:hint="eastAsia"/>
          <w:lang w:eastAsia="zh-CN"/>
        </w:rPr>
        <w:t>磺酸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计</w:t>
      </w:r>
      <w:r w:rsidRPr="009E7107">
        <w:rPr>
          <w:rFonts w:ascii="맑은 고딕" w:eastAsia="맑은 고딕" w:hAnsi="맑은 고딕" w:cs="맑은 고딕" w:hint="eastAsia"/>
          <w:lang w:eastAsia="zh-CN"/>
        </w:rPr>
        <w:t>，</w:t>
      </w:r>
      <w:r w:rsidRPr="009E7107">
        <w:rPr>
          <w:lang w:eastAsia="zh-CN"/>
        </w:rPr>
        <w:t>3.7%~5.6%”。</w:t>
      </w:r>
    </w:p>
    <w:p w14:paraId="08EF3D8F" w14:textId="77777777" w:rsidR="009E7107" w:rsidRPr="009E7107" w:rsidRDefault="009E7107" w:rsidP="009E7107">
      <w:pPr>
        <w:rPr>
          <w:lang w:eastAsia="zh-CN"/>
        </w:rPr>
      </w:pPr>
      <w:r w:rsidRPr="009E7107">
        <w:rPr>
          <w:lang w:eastAsia="zh-CN"/>
        </w:rPr>
        <w:t>三、如何</w:t>
      </w:r>
      <w:r w:rsidRPr="009E7107">
        <w:rPr>
          <w:rFonts w:ascii="Noto Sans KR" w:eastAsia="Noto Sans KR" w:hAnsi="Noto Sans KR" w:cs="Noto Sans KR" w:hint="eastAsia"/>
          <w:lang w:eastAsia="zh-CN"/>
        </w:rPr>
        <w:t>对气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雾剂</w:t>
      </w:r>
      <w:r w:rsidRPr="009E7107">
        <w:rPr>
          <w:rFonts w:ascii="맑은 고딕" w:eastAsia="맑은 고딕" w:hAnsi="맑은 고딕" w:cs="맑은 고딕" w:hint="eastAsia"/>
          <w:lang w:eastAsia="zh-CN"/>
        </w:rPr>
        <w:t>型防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晒</w:t>
      </w:r>
      <w:r w:rsidRPr="009E7107">
        <w:rPr>
          <w:rFonts w:ascii="맑은 고딕" w:eastAsia="맑은 고딕" w:hAnsi="맑은 고딕" w:cs="맑은 고딕" w:hint="eastAsia"/>
          <w:lang w:eastAsia="zh-CN"/>
        </w:rPr>
        <w:t>化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妆</w:t>
      </w:r>
      <w:r w:rsidRPr="009E7107">
        <w:rPr>
          <w:rFonts w:ascii="맑은 고딕" w:eastAsia="맑은 고딕" w:hAnsi="맑은 고딕" w:cs="맑은 고딕" w:hint="eastAsia"/>
          <w:lang w:eastAsia="zh-CN"/>
        </w:rPr>
        <w:t>品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开</w:t>
      </w:r>
      <w:r w:rsidRPr="009E7107">
        <w:rPr>
          <w:rFonts w:ascii="맑은 고딕" w:eastAsia="맑은 고딕" w:hAnsi="맑은 고딕" w:cs="맑은 고딕" w:hint="eastAsia"/>
          <w:lang w:eastAsia="zh-CN"/>
        </w:rPr>
        <w:t>展安全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评</w:t>
      </w:r>
      <w:r w:rsidRPr="009E7107">
        <w:rPr>
          <w:rFonts w:ascii="맑은 고딕" w:eastAsia="맑은 고딕" w:hAnsi="맑은 고딕" w:cs="맑은 고딕" w:hint="eastAsia"/>
          <w:lang w:eastAsia="zh-CN"/>
        </w:rPr>
        <w:t>估？</w:t>
      </w:r>
    </w:p>
    <w:p w14:paraId="5D195031" w14:textId="77777777" w:rsidR="009E7107" w:rsidRPr="009E7107" w:rsidRDefault="009E7107" w:rsidP="009E7107">
      <w:pPr>
        <w:rPr>
          <w:lang w:eastAsia="zh-CN"/>
        </w:rPr>
      </w:pPr>
      <w:r w:rsidRPr="009E7107">
        <w:rPr>
          <w:rFonts w:ascii="Noto Sans KR" w:eastAsia="Noto Sans KR" w:hAnsi="Noto Sans KR" w:cs="Noto Sans KR" w:hint="eastAsia"/>
          <w:lang w:eastAsia="zh-CN"/>
        </w:rPr>
        <w:t>对气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雾剂</w:t>
      </w:r>
      <w:r w:rsidRPr="009E7107">
        <w:rPr>
          <w:rFonts w:ascii="맑은 고딕" w:eastAsia="맑은 고딕" w:hAnsi="맑은 고딕" w:cs="맑은 고딕" w:hint="eastAsia"/>
          <w:lang w:eastAsia="zh-CN"/>
        </w:rPr>
        <w:t>型防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晒</w:t>
      </w:r>
      <w:r w:rsidRPr="009E7107">
        <w:rPr>
          <w:rFonts w:ascii="맑은 고딕" w:eastAsia="맑은 고딕" w:hAnsi="맑은 고딕" w:cs="맑은 고딕" w:hint="eastAsia"/>
          <w:lang w:eastAsia="zh-CN"/>
        </w:rPr>
        <w:t>化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妆</w:t>
      </w:r>
      <w:r w:rsidRPr="009E7107">
        <w:rPr>
          <w:rFonts w:ascii="맑은 고딕" w:eastAsia="맑은 고딕" w:hAnsi="맑은 고딕" w:cs="맑은 고딕" w:hint="eastAsia"/>
          <w:lang w:eastAsia="zh-CN"/>
        </w:rPr>
        <w:t>品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开</w:t>
      </w:r>
      <w:r w:rsidRPr="009E7107">
        <w:rPr>
          <w:rFonts w:ascii="맑은 고딕" w:eastAsia="맑은 고딕" w:hAnsi="맑은 고딕" w:cs="맑은 고딕" w:hint="eastAsia"/>
          <w:lang w:eastAsia="zh-CN"/>
        </w:rPr>
        <w:t>展安全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评</w:t>
      </w:r>
      <w:r w:rsidRPr="009E7107">
        <w:rPr>
          <w:rFonts w:ascii="맑은 고딕" w:eastAsia="맑은 고딕" w:hAnsi="맑은 고딕" w:cs="맑은 고딕" w:hint="eastAsia"/>
          <w:lang w:eastAsia="zh-CN"/>
        </w:rPr>
        <w:t>估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时</w:t>
      </w:r>
      <w:r w:rsidRPr="009E7107">
        <w:rPr>
          <w:rFonts w:ascii="맑은 고딕" w:eastAsia="맑은 고딕" w:hAnsi="맑은 고딕" w:cs="맑은 고딕" w:hint="eastAsia"/>
          <w:lang w:eastAsia="zh-CN"/>
        </w:rPr>
        <w:t>，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应当将</w:t>
      </w:r>
      <w:r w:rsidRPr="009E7107">
        <w:rPr>
          <w:rFonts w:ascii="맑은 고딕" w:eastAsia="맑은 고딕" w:hAnsi="맑은 고딕" w:cs="맑은 고딕" w:hint="eastAsia"/>
          <w:lang w:eastAsia="zh-CN"/>
        </w:rPr>
        <w:t>推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进剂与</w:t>
      </w:r>
      <w:r w:rsidRPr="009E7107">
        <w:rPr>
          <w:rFonts w:ascii="맑은 고딕" w:eastAsia="맑은 고딕" w:hAnsi="맑은 고딕" w:cs="맑은 고딕" w:hint="eastAsia"/>
          <w:lang w:eastAsia="zh-CN"/>
        </w:rPr>
        <w:t>其他原料分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开评</w:t>
      </w:r>
      <w:r w:rsidRPr="009E7107">
        <w:rPr>
          <w:rFonts w:ascii="맑은 고딕" w:eastAsia="맑은 고딕" w:hAnsi="맑은 고딕" w:cs="맑은 고딕" w:hint="eastAsia"/>
          <w:lang w:eastAsia="zh-CN"/>
        </w:rPr>
        <w:t>估，其他原料的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评</w:t>
      </w:r>
      <w:r w:rsidRPr="009E7107">
        <w:rPr>
          <w:rFonts w:ascii="맑은 고딕" w:eastAsia="맑은 고딕" w:hAnsi="맑은 고딕" w:cs="맑은 고딕" w:hint="eastAsia"/>
          <w:lang w:eastAsia="zh-CN"/>
        </w:rPr>
        <w:t>估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浓</w:t>
      </w:r>
      <w:r w:rsidRPr="009E7107">
        <w:rPr>
          <w:rFonts w:ascii="맑은 고딕" w:eastAsia="맑은 고딕" w:hAnsi="맑은 고딕" w:cs="맑은 고딕" w:hint="eastAsia"/>
          <w:lang w:eastAsia="zh-CN"/>
        </w:rPr>
        <w:t>度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应为</w:t>
      </w:r>
      <w:r w:rsidRPr="009E7107">
        <w:rPr>
          <w:rFonts w:ascii="맑은 고딕" w:eastAsia="맑은 고딕" w:hAnsi="맑은 고딕" w:cs="맑은 고딕" w:hint="eastAsia"/>
          <w:lang w:eastAsia="zh-CN"/>
        </w:rPr>
        <w:t>扣除推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进剂</w:t>
      </w:r>
      <w:r w:rsidRPr="009E7107">
        <w:rPr>
          <w:rFonts w:ascii="맑은 고딕" w:eastAsia="맑은 고딕" w:hAnsi="맑은 고딕" w:cs="맑은 고딕" w:hint="eastAsia"/>
          <w:lang w:eastAsia="zh-CN"/>
        </w:rPr>
        <w:t>后配方（以</w:t>
      </w:r>
      <w:r w:rsidRPr="009E7107">
        <w:rPr>
          <w:lang w:eastAsia="zh-CN"/>
        </w:rPr>
        <w:t>100%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计</w:t>
      </w:r>
      <w:r w:rsidRPr="009E7107">
        <w:rPr>
          <w:rFonts w:ascii="맑은 고딕" w:eastAsia="맑은 고딕" w:hAnsi="맑은 고딕" w:cs="맑은 고딕" w:hint="eastAsia"/>
          <w:lang w:eastAsia="zh-CN"/>
        </w:rPr>
        <w:t>）中各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组</w:t>
      </w:r>
      <w:r w:rsidRPr="009E7107">
        <w:rPr>
          <w:rFonts w:ascii="맑은 고딕" w:eastAsia="맑은 고딕" w:hAnsi="맑은 고딕" w:cs="맑은 고딕" w:hint="eastAsia"/>
          <w:lang w:eastAsia="zh-CN"/>
        </w:rPr>
        <w:t>分的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浓</w:t>
      </w:r>
      <w:r w:rsidRPr="009E7107">
        <w:rPr>
          <w:rFonts w:ascii="맑은 고딕" w:eastAsia="맑은 고딕" w:hAnsi="맑은 고딕" w:cs="맑은 고딕" w:hint="eastAsia"/>
          <w:lang w:eastAsia="zh-CN"/>
        </w:rPr>
        <w:t>度；推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进剂</w:t>
      </w:r>
      <w:r w:rsidRPr="009E7107">
        <w:rPr>
          <w:rFonts w:ascii="맑은 고딕" w:eastAsia="맑은 고딕" w:hAnsi="맑은 고딕" w:cs="맑은 고딕" w:hint="eastAsia"/>
          <w:lang w:eastAsia="zh-CN"/>
        </w:rPr>
        <w:t>可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单独评</w:t>
      </w:r>
      <w:r w:rsidRPr="009E7107">
        <w:rPr>
          <w:rFonts w:ascii="맑은 고딕" w:eastAsia="맑은 고딕" w:hAnsi="맑은 고딕" w:cs="맑은 고딕" w:hint="eastAsia"/>
          <w:lang w:eastAsia="zh-CN"/>
        </w:rPr>
        <w:t>估或按照其在配方中的使用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浓</w:t>
      </w:r>
      <w:r w:rsidRPr="009E7107">
        <w:rPr>
          <w:rFonts w:ascii="맑은 고딕" w:eastAsia="맑은 고딕" w:hAnsi="맑은 고딕" w:cs="맑은 고딕" w:hint="eastAsia"/>
          <w:lang w:eastAsia="zh-CN"/>
        </w:rPr>
        <w:t>度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进</w:t>
      </w:r>
      <w:r w:rsidRPr="009E7107">
        <w:rPr>
          <w:rFonts w:ascii="맑은 고딕" w:eastAsia="맑은 고딕" w:hAnsi="맑은 고딕" w:cs="맑은 고딕" w:hint="eastAsia"/>
          <w:lang w:eastAsia="zh-CN"/>
        </w:rPr>
        <w:t>行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评</w:t>
      </w:r>
      <w:r w:rsidRPr="009E7107">
        <w:rPr>
          <w:rFonts w:ascii="맑은 고딕" w:eastAsia="맑은 고딕" w:hAnsi="맑은 고딕" w:cs="맑은 고딕" w:hint="eastAsia"/>
          <w:lang w:eastAsia="zh-CN"/>
        </w:rPr>
        <w:t>估。</w:t>
      </w:r>
    </w:p>
    <w:p w14:paraId="2F265F50" w14:textId="77777777" w:rsidR="009E7107" w:rsidRPr="009E7107" w:rsidRDefault="009E7107" w:rsidP="009E7107">
      <w:pPr>
        <w:rPr>
          <w:lang w:eastAsia="zh-CN"/>
        </w:rPr>
      </w:pPr>
      <w:r w:rsidRPr="009E7107">
        <w:rPr>
          <w:rFonts w:ascii="Noto Sans KR" w:eastAsia="Noto Sans KR" w:hAnsi="Noto Sans KR" w:cs="Noto Sans KR" w:hint="eastAsia"/>
          <w:lang w:eastAsia="zh-CN"/>
        </w:rPr>
        <w:t>对</w:t>
      </w:r>
      <w:r w:rsidRPr="009E7107">
        <w:rPr>
          <w:rFonts w:ascii="맑은 고딕" w:eastAsia="맑은 고딕" w:hAnsi="맑은 고딕" w:cs="맑은 고딕" w:hint="eastAsia"/>
          <w:lang w:eastAsia="zh-CN"/>
        </w:rPr>
        <w:t>使用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过</w:t>
      </w:r>
      <w:r w:rsidRPr="009E7107">
        <w:rPr>
          <w:rFonts w:ascii="맑은 고딕" w:eastAsia="맑은 고딕" w:hAnsi="맑은 고딕" w:cs="맑은 고딕" w:hint="eastAsia"/>
          <w:lang w:eastAsia="zh-CN"/>
        </w:rPr>
        <w:t>程中存在吸入暴露</w:t>
      </w:r>
      <w:r w:rsidRPr="009E7107">
        <w:rPr>
          <w:rFonts w:ascii="Noto Sans KR" w:eastAsia="Noto Sans KR" w:hAnsi="Noto Sans KR" w:cs="Noto Sans KR" w:hint="eastAsia"/>
          <w:lang w:eastAsia="zh-CN"/>
        </w:rPr>
        <w:t>风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险</w:t>
      </w:r>
      <w:r w:rsidRPr="009E7107">
        <w:rPr>
          <w:rFonts w:ascii="맑은 고딕" w:eastAsia="맑은 고딕" w:hAnsi="맑은 고딕" w:cs="맑은 고딕" w:hint="eastAsia"/>
          <w:lang w:eastAsia="zh-CN"/>
        </w:rPr>
        <w:t>的</w:t>
      </w:r>
      <w:r w:rsidRPr="009E7107">
        <w:rPr>
          <w:rFonts w:ascii="Noto Sans KR" w:eastAsia="Noto Sans KR" w:hAnsi="Noto Sans KR" w:cs="Noto Sans KR" w:hint="eastAsia"/>
          <w:lang w:eastAsia="zh-CN"/>
        </w:rPr>
        <w:t>气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雾剂</w:t>
      </w:r>
      <w:r w:rsidRPr="009E7107">
        <w:rPr>
          <w:rFonts w:ascii="맑은 고딕" w:eastAsia="맑은 고딕" w:hAnsi="맑은 고딕" w:cs="맑은 고딕" w:hint="eastAsia"/>
          <w:lang w:eastAsia="zh-CN"/>
        </w:rPr>
        <w:t>型防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晒</w:t>
      </w:r>
      <w:r w:rsidRPr="009E7107">
        <w:rPr>
          <w:rFonts w:ascii="맑은 고딕" w:eastAsia="맑은 고딕" w:hAnsi="맑은 고딕" w:cs="맑은 고딕" w:hint="eastAsia"/>
          <w:lang w:eastAsia="zh-CN"/>
        </w:rPr>
        <w:t>化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妆</w:t>
      </w:r>
      <w:r w:rsidRPr="009E7107">
        <w:rPr>
          <w:rFonts w:ascii="맑은 고딕" w:eastAsia="맑은 고딕" w:hAnsi="맑은 고딕" w:cs="맑은 고딕" w:hint="eastAsia"/>
          <w:lang w:eastAsia="zh-CN"/>
        </w:rPr>
        <w:t>品，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还</w:t>
      </w:r>
      <w:r w:rsidRPr="009E7107">
        <w:rPr>
          <w:rFonts w:ascii="맑은 고딕" w:eastAsia="맑은 고딕" w:hAnsi="맑은 고딕" w:cs="맑은 고딕" w:hint="eastAsia"/>
          <w:lang w:eastAsia="zh-CN"/>
        </w:rPr>
        <w:t>需</w:t>
      </w:r>
      <w:r w:rsidRPr="009E7107">
        <w:rPr>
          <w:rFonts w:ascii="Noto Sans KR" w:eastAsia="Noto Sans KR" w:hAnsi="Noto Sans KR" w:cs="Noto Sans KR" w:hint="eastAsia"/>
          <w:lang w:eastAsia="zh-CN"/>
        </w:rPr>
        <w:t>对</w:t>
      </w:r>
      <w:r w:rsidRPr="009E7107">
        <w:rPr>
          <w:rFonts w:ascii="맑은 고딕" w:eastAsia="맑은 고딕" w:hAnsi="맑은 고딕" w:cs="맑은 고딕" w:hint="eastAsia"/>
          <w:lang w:eastAsia="zh-CN"/>
        </w:rPr>
        <w:t>推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进剂</w:t>
      </w:r>
      <w:r w:rsidRPr="009E7107">
        <w:rPr>
          <w:rFonts w:ascii="맑은 고딕" w:eastAsia="맑은 고딕" w:hAnsi="맑은 고딕" w:cs="맑은 고딕" w:hint="eastAsia"/>
          <w:lang w:eastAsia="zh-CN"/>
        </w:rPr>
        <w:t>的吸入毒性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进</w:t>
      </w:r>
      <w:r w:rsidRPr="009E7107">
        <w:rPr>
          <w:rFonts w:ascii="맑은 고딕" w:eastAsia="맑은 고딕" w:hAnsi="맑은 고딕" w:cs="맑은 고딕" w:hint="eastAsia"/>
          <w:lang w:eastAsia="zh-CN"/>
        </w:rPr>
        <w:t>行安全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评</w:t>
      </w:r>
      <w:r w:rsidRPr="009E7107">
        <w:rPr>
          <w:rFonts w:ascii="맑은 고딕" w:eastAsia="맑은 고딕" w:hAnsi="맑은 고딕" w:cs="맑은 고딕" w:hint="eastAsia"/>
          <w:lang w:eastAsia="zh-CN"/>
        </w:rPr>
        <w:t>估。</w:t>
      </w:r>
    </w:p>
    <w:p w14:paraId="6E234F09" w14:textId="77777777" w:rsidR="009E7107" w:rsidRPr="009E7107" w:rsidRDefault="009E7107" w:rsidP="009E7107">
      <w:pPr>
        <w:rPr>
          <w:lang w:eastAsia="zh-CN"/>
        </w:rPr>
      </w:pPr>
      <w:r w:rsidRPr="009E7107">
        <w:rPr>
          <w:lang w:eastAsia="zh-CN"/>
        </w:rPr>
        <w:t>四、</w:t>
      </w:r>
      <w:r w:rsidRPr="009E7107">
        <w:rPr>
          <w:rFonts w:ascii="Noto Sans KR" w:eastAsia="Noto Sans KR" w:hAnsi="Noto Sans KR" w:cs="Noto Sans KR" w:hint="eastAsia"/>
          <w:lang w:eastAsia="zh-CN"/>
        </w:rPr>
        <w:t>气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雾剂</w:t>
      </w:r>
      <w:r w:rsidRPr="009E7107">
        <w:rPr>
          <w:rFonts w:ascii="맑은 고딕" w:eastAsia="맑은 고딕" w:hAnsi="맑은 고딕" w:cs="맑은 고딕" w:hint="eastAsia"/>
          <w:lang w:eastAsia="zh-CN"/>
        </w:rPr>
        <w:t>型防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晒</w:t>
      </w:r>
      <w:r w:rsidRPr="009E7107">
        <w:rPr>
          <w:rFonts w:ascii="맑은 고딕" w:eastAsia="맑은 고딕" w:hAnsi="맑은 고딕" w:cs="맑은 고딕" w:hint="eastAsia"/>
          <w:lang w:eastAsia="zh-CN"/>
        </w:rPr>
        <w:t>化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妆</w:t>
      </w:r>
      <w:r w:rsidRPr="009E7107">
        <w:rPr>
          <w:rFonts w:ascii="맑은 고딕" w:eastAsia="맑은 고딕" w:hAnsi="맑은 고딕" w:cs="맑은 고딕" w:hint="eastAsia"/>
          <w:lang w:eastAsia="zh-CN"/>
        </w:rPr>
        <w:t>品使用方法以及安全警示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语标</w:t>
      </w:r>
      <w:r w:rsidRPr="009E7107">
        <w:rPr>
          <w:rFonts w:ascii="맑은 고딕" w:eastAsia="맑은 고딕" w:hAnsi="맑은 고딕" w:cs="맑은 고딕" w:hint="eastAsia"/>
          <w:lang w:eastAsia="zh-CN"/>
        </w:rPr>
        <w:t>注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应</w:t>
      </w:r>
      <w:r w:rsidRPr="009E7107">
        <w:rPr>
          <w:rFonts w:ascii="맑은 고딕" w:eastAsia="맑은 고딕" w:hAnsi="맑은 고딕" w:cs="맑은 고딕" w:hint="eastAsia"/>
          <w:lang w:eastAsia="zh-CN"/>
        </w:rPr>
        <w:t>注意什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么</w:t>
      </w:r>
      <w:r w:rsidRPr="009E7107">
        <w:rPr>
          <w:rFonts w:ascii="맑은 고딕" w:eastAsia="맑은 고딕" w:hAnsi="맑은 고딕" w:cs="맑은 고딕" w:hint="eastAsia"/>
          <w:lang w:eastAsia="zh-CN"/>
        </w:rPr>
        <w:t>？</w:t>
      </w:r>
    </w:p>
    <w:p w14:paraId="5B9BF757" w14:textId="77777777" w:rsidR="009E7107" w:rsidRPr="009E7107" w:rsidRDefault="009E7107" w:rsidP="009E7107">
      <w:pPr>
        <w:rPr>
          <w:lang w:eastAsia="zh-CN"/>
        </w:rPr>
      </w:pPr>
      <w:r w:rsidRPr="009E7107">
        <w:rPr>
          <w:rFonts w:ascii="Noto Sans KR" w:eastAsia="Noto Sans KR" w:hAnsi="Noto Sans KR" w:cs="Noto Sans KR" w:hint="eastAsia"/>
          <w:lang w:eastAsia="zh-CN"/>
        </w:rPr>
        <w:t>对</w:t>
      </w:r>
      <w:r w:rsidRPr="009E7107">
        <w:rPr>
          <w:rFonts w:ascii="맑은 고딕" w:eastAsia="맑은 고딕" w:hAnsi="맑은 고딕" w:cs="맑은 고딕" w:hint="eastAsia"/>
          <w:lang w:eastAsia="zh-CN"/>
        </w:rPr>
        <w:t>使用易燃性</w:t>
      </w:r>
      <w:r w:rsidRPr="009E7107">
        <w:rPr>
          <w:rFonts w:ascii="Noto Sans KR" w:eastAsia="Noto Sans KR" w:hAnsi="Noto Sans KR" w:cs="Noto Sans KR" w:hint="eastAsia"/>
          <w:lang w:eastAsia="zh-CN"/>
        </w:rPr>
        <w:t>气</w:t>
      </w:r>
      <w:r w:rsidRPr="009E7107">
        <w:rPr>
          <w:rFonts w:ascii="맑은 고딕" w:eastAsia="맑은 고딕" w:hAnsi="맑은 고딕" w:cs="맑은 고딕" w:hint="eastAsia"/>
          <w:lang w:eastAsia="zh-CN"/>
        </w:rPr>
        <w:t>体作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为</w:t>
      </w:r>
      <w:r w:rsidRPr="009E7107">
        <w:rPr>
          <w:rFonts w:ascii="맑은 고딕" w:eastAsia="맑은 고딕" w:hAnsi="맑은 고딕" w:cs="맑은 고딕" w:hint="eastAsia"/>
          <w:lang w:eastAsia="zh-CN"/>
        </w:rPr>
        <w:t>推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进剂</w:t>
      </w:r>
      <w:r w:rsidRPr="009E7107">
        <w:rPr>
          <w:rFonts w:ascii="맑은 고딕" w:eastAsia="맑은 고딕" w:hAnsi="맑은 고딕" w:cs="맑은 고딕" w:hint="eastAsia"/>
          <w:lang w:eastAsia="zh-CN"/>
        </w:rPr>
        <w:t>的</w:t>
      </w:r>
      <w:r w:rsidRPr="009E7107">
        <w:rPr>
          <w:rFonts w:ascii="Noto Sans KR" w:eastAsia="Noto Sans KR" w:hAnsi="Noto Sans KR" w:cs="Noto Sans KR" w:hint="eastAsia"/>
          <w:lang w:eastAsia="zh-CN"/>
        </w:rPr>
        <w:t>气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雾剂</w:t>
      </w:r>
      <w:r w:rsidRPr="009E7107">
        <w:rPr>
          <w:rFonts w:ascii="맑은 고딕" w:eastAsia="맑은 고딕" w:hAnsi="맑은 고딕" w:cs="맑은 고딕" w:hint="eastAsia"/>
          <w:lang w:eastAsia="zh-CN"/>
        </w:rPr>
        <w:t>型防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晒</w:t>
      </w:r>
      <w:r w:rsidRPr="009E7107">
        <w:rPr>
          <w:rFonts w:ascii="맑은 고딕" w:eastAsia="맑은 고딕" w:hAnsi="맑은 고딕" w:cs="맑은 고딕" w:hint="eastAsia"/>
          <w:lang w:eastAsia="zh-CN"/>
        </w:rPr>
        <w:t>化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妆</w:t>
      </w:r>
      <w:r w:rsidRPr="009E7107">
        <w:rPr>
          <w:rFonts w:ascii="맑은 고딕" w:eastAsia="맑은 고딕" w:hAnsi="맑은 고딕" w:cs="맑은 고딕" w:hint="eastAsia"/>
          <w:lang w:eastAsia="zh-CN"/>
        </w:rPr>
        <w:t>品，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应当</w:t>
      </w:r>
      <w:r w:rsidRPr="009E7107">
        <w:rPr>
          <w:rFonts w:ascii="맑은 고딕" w:eastAsia="맑은 고딕" w:hAnsi="맑은 고딕" w:cs="맑은 고딕" w:hint="eastAsia"/>
          <w:lang w:eastAsia="zh-CN"/>
        </w:rPr>
        <w:t>按照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现</w:t>
      </w:r>
      <w:r w:rsidRPr="009E7107">
        <w:rPr>
          <w:rFonts w:ascii="맑은 고딕" w:eastAsia="맑은 고딕" w:hAnsi="맑은 고딕" w:cs="맑은 고딕" w:hint="eastAsia"/>
          <w:lang w:eastAsia="zh-CN"/>
        </w:rPr>
        <w:t>行法律、行政法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规</w:t>
      </w:r>
      <w:r w:rsidRPr="009E7107">
        <w:rPr>
          <w:rFonts w:ascii="맑은 고딕" w:eastAsia="맑은 고딕" w:hAnsi="맑은 고딕" w:cs="맑은 고딕" w:hint="eastAsia"/>
          <w:lang w:eastAsia="zh-CN"/>
        </w:rPr>
        <w:t>、部</w:t>
      </w:r>
      <w:r w:rsidRPr="009E7107">
        <w:rPr>
          <w:rFonts w:ascii="Noto Sans KR" w:eastAsia="Noto Sans KR" w:hAnsi="Noto Sans KR" w:cs="Noto Sans KR" w:hint="eastAsia"/>
          <w:lang w:eastAsia="zh-CN"/>
        </w:rPr>
        <w:t>门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规</w:t>
      </w:r>
      <w:r w:rsidRPr="009E7107">
        <w:rPr>
          <w:rFonts w:ascii="맑은 고딕" w:eastAsia="맑은 고딕" w:hAnsi="맑은 고딕" w:cs="맑은 고딕" w:hint="eastAsia"/>
          <w:lang w:eastAsia="zh-CN"/>
        </w:rPr>
        <w:lastRenderedPageBreak/>
        <w:t>章、强制性</w:t>
      </w:r>
      <w:r w:rsidRPr="009E7107">
        <w:rPr>
          <w:rFonts w:ascii="Noto Sans KR" w:eastAsia="Noto Sans KR" w:hAnsi="Noto Sans KR" w:cs="Noto Sans KR" w:hint="eastAsia"/>
          <w:lang w:eastAsia="zh-CN"/>
        </w:rPr>
        <w:t>国</w:t>
      </w:r>
      <w:r w:rsidRPr="009E7107">
        <w:rPr>
          <w:rFonts w:ascii="맑은 고딕" w:eastAsia="맑은 고딕" w:hAnsi="맑은 고딕" w:cs="맑은 고딕" w:hint="eastAsia"/>
          <w:lang w:eastAsia="zh-CN"/>
        </w:rPr>
        <w:t>家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标</w:t>
      </w:r>
      <w:r w:rsidRPr="009E7107">
        <w:rPr>
          <w:rFonts w:ascii="맑은 고딕" w:eastAsia="맑은 고딕" w:hAnsi="맑은 고딕" w:cs="맑은 고딕" w:hint="eastAsia"/>
          <w:lang w:eastAsia="zh-CN"/>
        </w:rPr>
        <w:t>准和技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术规</w:t>
      </w:r>
      <w:r w:rsidRPr="009E7107">
        <w:rPr>
          <w:rFonts w:ascii="맑은 고딕" w:eastAsia="맑은 고딕" w:hAnsi="맑은 고딕" w:cs="맑은 고딕" w:hint="eastAsia"/>
          <w:lang w:eastAsia="zh-CN"/>
        </w:rPr>
        <w:t>范的要求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进</w:t>
      </w:r>
      <w:r w:rsidRPr="009E7107">
        <w:rPr>
          <w:rFonts w:ascii="맑은 고딕" w:eastAsia="맑은 고딕" w:hAnsi="맑은 고딕" w:cs="맑은 고딕" w:hint="eastAsia"/>
          <w:lang w:eastAsia="zh-CN"/>
        </w:rPr>
        <w:t>行相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关标识标</w:t>
      </w:r>
      <w:r w:rsidRPr="009E7107">
        <w:rPr>
          <w:rFonts w:ascii="맑은 고딕" w:eastAsia="맑은 고딕" w:hAnsi="맑은 고딕" w:cs="맑은 고딕" w:hint="eastAsia"/>
          <w:lang w:eastAsia="zh-CN"/>
        </w:rPr>
        <w:t>注如</w:t>
      </w:r>
      <w:r w:rsidRPr="009E7107">
        <w:rPr>
          <w:lang w:eastAsia="zh-CN"/>
        </w:rPr>
        <w:t>“注意防火防爆”等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内</w:t>
      </w:r>
      <w:r w:rsidRPr="009E7107">
        <w:rPr>
          <w:rFonts w:ascii="맑은 고딕" w:eastAsia="맑은 고딕" w:hAnsi="맑은 고딕" w:cs="맑은 고딕" w:hint="eastAsia"/>
          <w:lang w:eastAsia="zh-CN"/>
        </w:rPr>
        <w:t>容，或者以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图</w:t>
      </w:r>
      <w:r w:rsidRPr="009E7107">
        <w:rPr>
          <w:rFonts w:ascii="맑은 고딕" w:eastAsia="맑은 고딕" w:hAnsi="맑은 고딕" w:cs="맑은 고딕" w:hint="eastAsia"/>
          <w:lang w:eastAsia="zh-CN"/>
        </w:rPr>
        <w:t>示形式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标</w:t>
      </w:r>
      <w:r w:rsidRPr="009E7107">
        <w:rPr>
          <w:rFonts w:ascii="맑은 고딕" w:eastAsia="맑은 고딕" w:hAnsi="맑은 고딕" w:cs="맑은 고딕" w:hint="eastAsia"/>
          <w:lang w:eastAsia="zh-CN"/>
        </w:rPr>
        <w:t>注。</w:t>
      </w:r>
    </w:p>
    <w:p w14:paraId="096CB42D" w14:textId="77777777" w:rsidR="009E7107" w:rsidRPr="009E7107" w:rsidRDefault="009E7107" w:rsidP="009E7107">
      <w:pPr>
        <w:rPr>
          <w:lang w:eastAsia="zh-CN"/>
        </w:rPr>
      </w:pPr>
      <w:r w:rsidRPr="009E7107">
        <w:rPr>
          <w:rFonts w:ascii="Noto Sans KR" w:eastAsia="Noto Sans KR" w:hAnsi="Noto Sans KR" w:cs="Noto Sans KR" w:hint="eastAsia"/>
          <w:lang w:eastAsia="zh-CN"/>
        </w:rPr>
        <w:t>对</w:t>
      </w:r>
      <w:r w:rsidRPr="009E7107">
        <w:rPr>
          <w:rFonts w:ascii="맑은 고딕" w:eastAsia="맑은 고딕" w:hAnsi="맑은 고딕" w:cs="맑은 고딕" w:hint="eastAsia"/>
          <w:lang w:eastAsia="zh-CN"/>
        </w:rPr>
        <w:t>可能存在吸入暴露</w:t>
      </w:r>
      <w:r w:rsidRPr="009E7107">
        <w:rPr>
          <w:rFonts w:ascii="Noto Sans KR" w:eastAsia="Noto Sans KR" w:hAnsi="Noto Sans KR" w:cs="Noto Sans KR" w:hint="eastAsia"/>
          <w:lang w:eastAsia="zh-CN"/>
        </w:rPr>
        <w:t>风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险</w:t>
      </w:r>
      <w:r w:rsidRPr="009E7107">
        <w:rPr>
          <w:rFonts w:ascii="맑은 고딕" w:eastAsia="맑은 고딕" w:hAnsi="맑은 고딕" w:cs="맑은 고딕" w:hint="eastAsia"/>
          <w:lang w:eastAsia="zh-CN"/>
        </w:rPr>
        <w:t>的</w:t>
      </w:r>
      <w:r w:rsidRPr="009E7107">
        <w:rPr>
          <w:rFonts w:ascii="Noto Sans KR" w:eastAsia="Noto Sans KR" w:hAnsi="Noto Sans KR" w:cs="Noto Sans KR" w:hint="eastAsia"/>
          <w:lang w:eastAsia="zh-CN"/>
        </w:rPr>
        <w:t>气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雾剂</w:t>
      </w:r>
      <w:r w:rsidRPr="009E7107">
        <w:rPr>
          <w:rFonts w:ascii="맑은 고딕" w:eastAsia="맑은 고딕" w:hAnsi="맑은 고딕" w:cs="맑은 고딕" w:hint="eastAsia"/>
          <w:lang w:eastAsia="zh-CN"/>
        </w:rPr>
        <w:t>型防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晒</w:t>
      </w:r>
      <w:r w:rsidRPr="009E7107">
        <w:rPr>
          <w:rFonts w:ascii="맑은 고딕" w:eastAsia="맑은 고딕" w:hAnsi="맑은 고딕" w:cs="맑은 고딕" w:hint="eastAsia"/>
          <w:lang w:eastAsia="zh-CN"/>
        </w:rPr>
        <w:t>化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妆</w:t>
      </w:r>
      <w:r w:rsidRPr="009E7107">
        <w:rPr>
          <w:rFonts w:ascii="맑은 고딕" w:eastAsia="맑은 고딕" w:hAnsi="맑은 고딕" w:cs="맑은 고딕" w:hint="eastAsia"/>
          <w:lang w:eastAsia="zh-CN"/>
        </w:rPr>
        <w:t>品，鼓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励</w:t>
      </w:r>
      <w:r w:rsidRPr="009E7107">
        <w:rPr>
          <w:rFonts w:ascii="맑은 고딕" w:eastAsia="맑은 고딕" w:hAnsi="맑은 고딕" w:cs="맑은 고딕" w:hint="eastAsia"/>
          <w:lang w:eastAsia="zh-CN"/>
        </w:rPr>
        <w:t>在使用方法中明确</w:t>
      </w:r>
      <w:r w:rsidRPr="009E7107">
        <w:rPr>
          <w:lang w:eastAsia="zh-CN"/>
        </w:rPr>
        <w:t>“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请</w:t>
      </w:r>
      <w:r w:rsidRPr="009E7107">
        <w:rPr>
          <w:rFonts w:ascii="맑은 고딕" w:eastAsia="맑은 고딕" w:hAnsi="맑은 고딕" w:cs="맑은 고딕" w:hint="eastAsia"/>
          <w:lang w:eastAsia="zh-CN"/>
        </w:rPr>
        <w:t>先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喷</w:t>
      </w:r>
      <w:r w:rsidRPr="009E7107">
        <w:rPr>
          <w:rFonts w:ascii="맑은 고딕" w:eastAsia="맑은 고딕" w:hAnsi="맑은 고딕" w:cs="맑은 고딕" w:hint="eastAsia"/>
          <w:lang w:eastAsia="zh-CN"/>
        </w:rPr>
        <w:t>于手掌、再涂抹于面部</w:t>
      </w:r>
      <w:r w:rsidRPr="009E7107">
        <w:rPr>
          <w:lang w:eastAsia="zh-CN"/>
        </w:rPr>
        <w:t>”；在安全警示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语</w:t>
      </w:r>
      <w:r w:rsidRPr="009E7107">
        <w:rPr>
          <w:rFonts w:ascii="맑은 고딕" w:eastAsia="맑은 고딕" w:hAnsi="맑은 고딕" w:cs="맑은 고딕" w:hint="eastAsia"/>
          <w:lang w:eastAsia="zh-CN"/>
        </w:rPr>
        <w:t>中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标</w:t>
      </w:r>
      <w:r w:rsidRPr="009E7107">
        <w:rPr>
          <w:rFonts w:ascii="맑은 고딕" w:eastAsia="맑은 고딕" w:hAnsi="맑은 고딕" w:cs="맑은 고딕" w:hint="eastAsia"/>
          <w:lang w:eastAsia="zh-CN"/>
        </w:rPr>
        <w:t>注</w:t>
      </w:r>
      <w:r w:rsidRPr="009E7107">
        <w:rPr>
          <w:lang w:eastAsia="zh-CN"/>
        </w:rPr>
        <w:t>“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请</w:t>
      </w:r>
      <w:r w:rsidRPr="009E7107">
        <w:rPr>
          <w:rFonts w:ascii="맑은 고딕" w:eastAsia="맑은 고딕" w:hAnsi="맑은 고딕" w:cs="맑은 고딕" w:hint="eastAsia"/>
          <w:lang w:eastAsia="zh-CN"/>
        </w:rPr>
        <w:t>勿直接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喷</w:t>
      </w:r>
      <w:r w:rsidRPr="009E7107">
        <w:rPr>
          <w:rFonts w:ascii="맑은 고딕" w:eastAsia="맑은 고딕" w:hAnsi="맑은 고딕" w:cs="맑은 고딕" w:hint="eastAsia"/>
          <w:lang w:eastAsia="zh-CN"/>
        </w:rPr>
        <w:t>于面部</w:t>
      </w:r>
      <w:r w:rsidRPr="009E7107">
        <w:rPr>
          <w:lang w:eastAsia="zh-CN"/>
        </w:rPr>
        <w:t>”“避免吸入”“避免在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狭</w:t>
      </w:r>
      <w:r w:rsidRPr="009E7107">
        <w:rPr>
          <w:rFonts w:ascii="맑은 고딕" w:eastAsia="맑은 고딕" w:hAnsi="맑은 고딕" w:cs="맑은 고딕" w:hint="eastAsia"/>
          <w:lang w:eastAsia="zh-CN"/>
        </w:rPr>
        <w:t>小、密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闭</w:t>
      </w:r>
      <w:r w:rsidRPr="009E7107">
        <w:rPr>
          <w:rFonts w:ascii="맑은 고딕" w:eastAsia="맑은 고딕" w:hAnsi="맑은 고딕" w:cs="맑은 고딕" w:hint="eastAsia"/>
          <w:lang w:eastAsia="zh-CN"/>
        </w:rPr>
        <w:t>、不通</w:t>
      </w:r>
      <w:r w:rsidRPr="009E7107">
        <w:rPr>
          <w:rFonts w:ascii="Noto Sans KR" w:eastAsia="Noto Sans KR" w:hAnsi="Noto Sans KR" w:cs="Noto Sans KR" w:hint="eastAsia"/>
          <w:lang w:eastAsia="zh-CN"/>
        </w:rPr>
        <w:t>风</w:t>
      </w:r>
      <w:r w:rsidRPr="009E7107">
        <w:rPr>
          <w:rFonts w:ascii="맑은 고딕" w:eastAsia="맑은 고딕" w:hAnsi="맑은 고딕" w:cs="맑은 고딕" w:hint="eastAsia"/>
          <w:lang w:eastAsia="zh-CN"/>
        </w:rPr>
        <w:t>空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间</w:t>
      </w:r>
      <w:r w:rsidRPr="009E7107">
        <w:rPr>
          <w:rFonts w:ascii="맑은 고딕" w:eastAsia="맑은 고딕" w:hAnsi="맑은 고딕" w:cs="맑은 고딕" w:hint="eastAsia"/>
          <w:lang w:eastAsia="zh-CN"/>
        </w:rPr>
        <w:t>使用</w:t>
      </w:r>
      <w:r w:rsidRPr="009E7107">
        <w:rPr>
          <w:lang w:eastAsia="zh-CN"/>
        </w:rPr>
        <w:t>”等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类</w:t>
      </w:r>
      <w:r w:rsidRPr="009E7107">
        <w:rPr>
          <w:rFonts w:ascii="맑은 고딕" w:eastAsia="맑은 고딕" w:hAnsi="맑은 고딕" w:cs="맑은 고딕" w:hint="eastAsia"/>
          <w:lang w:eastAsia="zh-CN"/>
        </w:rPr>
        <w:t>似警示用</w:t>
      </w:r>
      <w:r w:rsidRPr="009E7107">
        <w:rPr>
          <w:rFonts w:ascii="Microsoft YaHei" w:eastAsia="Microsoft YaHei" w:hAnsi="Microsoft YaHei" w:cs="Microsoft YaHei" w:hint="eastAsia"/>
          <w:lang w:eastAsia="zh-CN"/>
        </w:rPr>
        <w:t>语</w:t>
      </w:r>
      <w:r w:rsidRPr="009E7107">
        <w:rPr>
          <w:lang w:eastAsia="zh-CN"/>
        </w:rPr>
        <w:t>。</w:t>
      </w:r>
    </w:p>
    <w:p w14:paraId="51D4047B" w14:textId="77777777" w:rsidR="007B5828" w:rsidRDefault="007B5828">
      <w:pPr>
        <w:rPr>
          <w:lang w:eastAsia="zh-CN"/>
        </w:rPr>
      </w:pPr>
    </w:p>
    <w:sectPr w:rsidR="007B5828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Noto Sans KR">
    <w:panose1 w:val="020B0200000000000000"/>
    <w:charset w:val="81"/>
    <w:family w:val="modern"/>
    <w:pitch w:val="variable"/>
    <w:sig w:usb0="30000287" w:usb1="2BDF3C10" w:usb2="00000016" w:usb3="00000000" w:csb0="002E0107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C607D"/>
    <w:rsid w:val="003E6EBE"/>
    <w:rsid w:val="007B5828"/>
    <w:rsid w:val="009E7107"/>
    <w:rsid w:val="00BC607D"/>
    <w:rsid w:val="00C017E5"/>
    <w:rsid w:val="00D75364"/>
    <w:rsid w:val="00ED58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66DD44"/>
  <w15:chartTrackingRefBased/>
  <w15:docId w15:val="{AA227B76-91E5-4F18-A1EC-A4B72CC2C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EastAsia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BC607D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BC60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BC607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BC607D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BC607D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BC607D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BC607D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BC607D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BC607D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BC607D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BC607D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BC607D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BC607D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BC607D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BC607D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BC607D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BC607D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BC607D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BC607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BC60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BC607D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BC607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BC60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BC607D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BC607D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BC607D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BC60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BC607D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BC607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159</Words>
  <Characters>908</Characters>
  <Application>Microsoft Office Word</Application>
  <DocSecurity>0</DocSecurity>
  <Lines>7</Lines>
  <Paragraphs>2</Paragraphs>
  <ScaleCrop>false</ScaleCrop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관리자 대한화장품협회</dc:creator>
  <cp:keywords/>
  <dc:description/>
  <cp:lastModifiedBy>관리자 대한화장품협회</cp:lastModifiedBy>
  <cp:revision>2</cp:revision>
  <dcterms:created xsi:type="dcterms:W3CDTF">2026-04-25T11:16:00Z</dcterms:created>
  <dcterms:modified xsi:type="dcterms:W3CDTF">2026-04-25T11:16:00Z</dcterms:modified>
</cp:coreProperties>
</file>